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F2" w:rsidRPr="005740D0" w:rsidRDefault="004B0128" w:rsidP="00061E4D">
      <w:pPr>
        <w:rPr>
          <w:b/>
          <w:sz w:val="18"/>
          <w:szCs w:val="18"/>
        </w:rPr>
      </w:pPr>
      <w:r w:rsidRPr="005740D0">
        <w:rPr>
          <w:b/>
          <w:sz w:val="18"/>
          <w:szCs w:val="18"/>
        </w:rPr>
        <w:t xml:space="preserve">Аннотированный список </w:t>
      </w:r>
      <w:r w:rsidR="006404B7" w:rsidRPr="005740D0">
        <w:rPr>
          <w:b/>
          <w:sz w:val="18"/>
          <w:szCs w:val="18"/>
        </w:rPr>
        <w:t xml:space="preserve">дополнительных общеобразовательных </w:t>
      </w:r>
      <w:r w:rsidR="001D61F2" w:rsidRPr="005740D0">
        <w:rPr>
          <w:b/>
          <w:sz w:val="18"/>
          <w:szCs w:val="18"/>
        </w:rPr>
        <w:t xml:space="preserve">программ </w:t>
      </w:r>
      <w:r w:rsidR="002D142F" w:rsidRPr="005740D0">
        <w:rPr>
          <w:b/>
          <w:sz w:val="18"/>
          <w:szCs w:val="18"/>
        </w:rPr>
        <w:t xml:space="preserve"> </w:t>
      </w:r>
      <w:r w:rsidR="001D61F2" w:rsidRPr="005740D0">
        <w:rPr>
          <w:b/>
          <w:sz w:val="18"/>
          <w:szCs w:val="18"/>
        </w:rPr>
        <w:t xml:space="preserve">МАУ ДО </w:t>
      </w:r>
      <w:r w:rsidR="00275F06" w:rsidRPr="005740D0">
        <w:rPr>
          <w:b/>
          <w:sz w:val="18"/>
          <w:szCs w:val="18"/>
        </w:rPr>
        <w:t xml:space="preserve">«ЦДОД «Радуга» </w:t>
      </w:r>
      <w:proofErr w:type="gramStart"/>
      <w:r w:rsidR="00275F06" w:rsidRPr="005740D0">
        <w:rPr>
          <w:b/>
          <w:sz w:val="18"/>
          <w:szCs w:val="18"/>
        </w:rPr>
        <w:t>г</w:t>
      </w:r>
      <w:proofErr w:type="gramEnd"/>
      <w:r w:rsidR="001D61F2" w:rsidRPr="005740D0">
        <w:rPr>
          <w:b/>
          <w:sz w:val="18"/>
          <w:szCs w:val="18"/>
        </w:rPr>
        <w:t>.</w:t>
      </w:r>
      <w:r w:rsidR="00275F06" w:rsidRPr="005740D0">
        <w:rPr>
          <w:b/>
          <w:sz w:val="18"/>
          <w:szCs w:val="18"/>
        </w:rPr>
        <w:t xml:space="preserve"> </w:t>
      </w:r>
      <w:r w:rsidR="001D61F2" w:rsidRPr="005740D0">
        <w:rPr>
          <w:b/>
          <w:sz w:val="18"/>
          <w:szCs w:val="18"/>
        </w:rPr>
        <w:t xml:space="preserve">Перми </w:t>
      </w:r>
      <w:r w:rsidR="00275F06" w:rsidRPr="005740D0">
        <w:rPr>
          <w:b/>
          <w:sz w:val="18"/>
          <w:szCs w:val="18"/>
        </w:rPr>
        <w:t xml:space="preserve">на 2016 – 2017 </w:t>
      </w:r>
      <w:r w:rsidR="001D61F2" w:rsidRPr="005740D0">
        <w:rPr>
          <w:b/>
          <w:sz w:val="18"/>
          <w:szCs w:val="18"/>
        </w:rPr>
        <w:t>учебный год</w:t>
      </w:r>
    </w:p>
    <w:p w:rsidR="001D61F2" w:rsidRPr="005740D0" w:rsidRDefault="001D61F2" w:rsidP="00061E4D">
      <w:pPr>
        <w:rPr>
          <w:b/>
          <w:sz w:val="18"/>
          <w:szCs w:val="18"/>
        </w:rPr>
      </w:pPr>
    </w:p>
    <w:tbl>
      <w:tblPr>
        <w:tblW w:w="15488" w:type="dxa"/>
        <w:tblInd w:w="-80" w:type="dxa"/>
        <w:tblLayout w:type="fixed"/>
        <w:tblLook w:val="0000"/>
      </w:tblPr>
      <w:tblGrid>
        <w:gridCol w:w="648"/>
        <w:gridCol w:w="2092"/>
        <w:gridCol w:w="1843"/>
        <w:gridCol w:w="1134"/>
        <w:gridCol w:w="7938"/>
        <w:gridCol w:w="992"/>
        <w:gridCol w:w="841"/>
      </w:tblGrid>
      <w:tr w:rsidR="001D61F2" w:rsidRPr="005740D0" w:rsidTr="00B612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№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Вид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Краткая аннотация. Направления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Возраст </w:t>
            </w:r>
          </w:p>
        </w:tc>
      </w:tr>
      <w:tr w:rsidR="00B61255" w:rsidRPr="005740D0" w:rsidTr="00B612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5" w:rsidRPr="005740D0" w:rsidRDefault="00B61255" w:rsidP="00061E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5" w:rsidRPr="005740D0" w:rsidRDefault="007635FB" w:rsidP="00061E4D">
            <w:pPr>
              <w:snapToGrid w:val="0"/>
              <w:rPr>
                <w:i/>
                <w:sz w:val="18"/>
                <w:szCs w:val="18"/>
              </w:rPr>
            </w:pPr>
            <w:r w:rsidRPr="005740D0">
              <w:rPr>
                <w:i/>
                <w:sz w:val="18"/>
                <w:szCs w:val="18"/>
              </w:rPr>
              <w:t>Художественное 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5" w:rsidRPr="005740D0" w:rsidRDefault="00B61255" w:rsidP="00061E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5" w:rsidRPr="005740D0" w:rsidRDefault="00B61255" w:rsidP="00061E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5" w:rsidRPr="005740D0" w:rsidRDefault="00B61255" w:rsidP="00061E4D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5" w:rsidRPr="005740D0" w:rsidRDefault="00B61255" w:rsidP="00061E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55" w:rsidRPr="005740D0" w:rsidRDefault="00B61255" w:rsidP="00061E4D">
            <w:pPr>
              <w:snapToGrid w:val="0"/>
              <w:rPr>
                <w:sz w:val="18"/>
                <w:szCs w:val="18"/>
              </w:rPr>
            </w:pPr>
          </w:p>
        </w:tc>
      </w:tr>
      <w:tr w:rsidR="001D61F2" w:rsidRPr="005740D0" w:rsidTr="00B612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 w:rsidRPr="005740D0">
              <w:rPr>
                <w:bCs/>
                <w:sz w:val="18"/>
                <w:szCs w:val="18"/>
              </w:rPr>
              <w:t>Кылосова</w:t>
            </w:r>
            <w:proofErr w:type="spellEnd"/>
            <w:r w:rsidRPr="005740D0">
              <w:rPr>
                <w:bCs/>
                <w:sz w:val="18"/>
                <w:szCs w:val="18"/>
              </w:rPr>
              <w:t xml:space="preserve"> О.В.</w:t>
            </w:r>
          </w:p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Изостудия «Фантазия»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4B0128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Изучаются разделы: «</w:t>
            </w:r>
            <w:proofErr w:type="spellStart"/>
            <w:r w:rsidRPr="005740D0">
              <w:rPr>
                <w:sz w:val="18"/>
                <w:szCs w:val="18"/>
              </w:rPr>
              <w:t>Цветоведение</w:t>
            </w:r>
            <w:proofErr w:type="spellEnd"/>
            <w:r w:rsidRPr="005740D0">
              <w:rPr>
                <w:sz w:val="18"/>
                <w:szCs w:val="18"/>
              </w:rPr>
              <w:t xml:space="preserve">», «Законы композиции», «Декоративные росписи», «Живопись», «Рисунок», «Нетрадиционное рисование». Используются различные художественные материалы: карандаш, уголь, пастель, гуашь, акварель, масло.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 года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7-18 лет</w:t>
            </w:r>
          </w:p>
        </w:tc>
      </w:tr>
      <w:tr w:rsidR="001D61F2" w:rsidRPr="005740D0" w:rsidTr="00B612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  <w:r w:rsidRPr="005740D0">
              <w:rPr>
                <w:bCs/>
                <w:sz w:val="18"/>
                <w:szCs w:val="18"/>
              </w:rPr>
              <w:t>Никулина И.В.</w:t>
            </w:r>
          </w:p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«Удивительное рядом»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Предполагает обучение различным видам декоративно-прикладного творчества: </w:t>
            </w:r>
            <w:proofErr w:type="spellStart"/>
            <w:r w:rsidRPr="005740D0">
              <w:rPr>
                <w:sz w:val="18"/>
                <w:szCs w:val="18"/>
              </w:rPr>
              <w:t>тестопластика</w:t>
            </w:r>
            <w:proofErr w:type="spellEnd"/>
            <w:r w:rsidRPr="005740D0">
              <w:rPr>
                <w:sz w:val="18"/>
                <w:szCs w:val="18"/>
              </w:rPr>
              <w:t xml:space="preserve">, вышивка, аппликация, «батик», </w:t>
            </w:r>
            <w:proofErr w:type="spellStart"/>
            <w:r w:rsidRPr="005740D0">
              <w:rPr>
                <w:sz w:val="18"/>
                <w:szCs w:val="18"/>
              </w:rPr>
              <w:t>бисероплетение</w:t>
            </w:r>
            <w:proofErr w:type="spellEnd"/>
            <w:r w:rsidRPr="005740D0">
              <w:rPr>
                <w:sz w:val="18"/>
                <w:szCs w:val="18"/>
              </w:rPr>
              <w:t xml:space="preserve">, </w:t>
            </w:r>
            <w:proofErr w:type="spellStart"/>
            <w:r w:rsidRPr="005740D0">
              <w:rPr>
                <w:sz w:val="18"/>
                <w:szCs w:val="18"/>
              </w:rPr>
              <w:t>декупаж</w:t>
            </w:r>
            <w:proofErr w:type="spellEnd"/>
            <w:r w:rsidRPr="005740D0">
              <w:rPr>
                <w:sz w:val="18"/>
                <w:szCs w:val="18"/>
              </w:rPr>
              <w:t xml:space="preserve">, полимерная пластика, </w:t>
            </w:r>
            <w:proofErr w:type="spellStart"/>
            <w:r w:rsidRPr="005740D0">
              <w:rPr>
                <w:sz w:val="18"/>
                <w:szCs w:val="18"/>
              </w:rPr>
              <w:t>квилинг</w:t>
            </w:r>
            <w:proofErr w:type="spellEnd"/>
            <w:r w:rsidRPr="005740D0">
              <w:rPr>
                <w:sz w:val="18"/>
                <w:szCs w:val="18"/>
              </w:rPr>
              <w:t>, валяние из шерсти. Уникальность программы состоит в синтезе народных ремёсел, нетрадиционных техник и современных материалов.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4года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7-18 лет</w:t>
            </w:r>
          </w:p>
        </w:tc>
      </w:tr>
      <w:tr w:rsidR="001D61F2" w:rsidRPr="005740D0" w:rsidTr="00B61255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3</w:t>
            </w:r>
            <w:r w:rsidR="002D142F" w:rsidRPr="005740D0">
              <w:rPr>
                <w:sz w:val="18"/>
                <w:szCs w:val="18"/>
              </w:rPr>
              <w:t>,4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bCs/>
                <w:sz w:val="18"/>
                <w:szCs w:val="18"/>
              </w:rPr>
              <w:t>Габдрашитова</w:t>
            </w:r>
            <w:proofErr w:type="spellEnd"/>
            <w:r w:rsidRPr="005740D0">
              <w:rPr>
                <w:bCs/>
                <w:sz w:val="18"/>
                <w:szCs w:val="18"/>
              </w:rPr>
              <w:t xml:space="preserve"> Л.Н</w:t>
            </w:r>
            <w:r w:rsidRPr="005740D0">
              <w:rPr>
                <w:sz w:val="18"/>
                <w:szCs w:val="18"/>
              </w:rPr>
              <w:t>.</w:t>
            </w:r>
          </w:p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Образцовый детский коллектив</w:t>
            </w:r>
          </w:p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«Модница»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5D1FAC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Программа имеет модульный принцип построения. Модуль «Свой стиль» - разработка собственного стилевого образа, модуль «Студия </w:t>
            </w:r>
            <w:proofErr w:type="spellStart"/>
            <w:r w:rsidRPr="005740D0">
              <w:rPr>
                <w:sz w:val="18"/>
                <w:szCs w:val="18"/>
              </w:rPr>
              <w:t>ЛиК</w:t>
            </w:r>
            <w:proofErr w:type="spellEnd"/>
            <w:r w:rsidRPr="005740D0">
              <w:rPr>
                <w:sz w:val="18"/>
                <w:szCs w:val="18"/>
              </w:rPr>
              <w:t xml:space="preserve">» - разработка и демонстрация коллекций одежды. Изучаются темы: </w:t>
            </w:r>
            <w:proofErr w:type="gramStart"/>
            <w:r w:rsidRPr="005740D0">
              <w:rPr>
                <w:sz w:val="18"/>
                <w:szCs w:val="18"/>
              </w:rPr>
              <w:t>«</w:t>
            </w:r>
            <w:proofErr w:type="spellStart"/>
            <w:r w:rsidRPr="005740D0">
              <w:rPr>
                <w:sz w:val="18"/>
                <w:szCs w:val="18"/>
              </w:rPr>
              <w:t>Цветоведение</w:t>
            </w:r>
            <w:proofErr w:type="spellEnd"/>
            <w:r w:rsidRPr="005740D0">
              <w:rPr>
                <w:sz w:val="18"/>
                <w:szCs w:val="18"/>
              </w:rPr>
              <w:t>», «Стилистика», «Материаловедение», «Машиноведение», «Работа с выкройками», «Прически и макияж», «Основы художественного проектирования костюма», «Обновление изделий», Одежда для куклы», «Пошив изделий», «История костюма».</w:t>
            </w:r>
            <w:proofErr w:type="gramEnd"/>
            <w:r w:rsidRPr="005740D0">
              <w:rPr>
                <w:sz w:val="18"/>
                <w:szCs w:val="18"/>
              </w:rPr>
              <w:t xml:space="preserve"> Основные виды деятельности:  конструирование, моделирование, пошив одежды на себя, демонстрация коллекций одежды, участие в конкурсах и фестивалях разного уровня.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5 лет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7-18 лет</w:t>
            </w:r>
          </w:p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</w:p>
        </w:tc>
      </w:tr>
      <w:tr w:rsidR="001D61F2" w:rsidRPr="005740D0" w:rsidTr="00B61255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«Путешествие в город Мастеров»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2D142F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Программа знакомит детей с различными видами декоративно-прикладного творчества. Имеет модульный принцип построения. Модули «</w:t>
            </w:r>
            <w:proofErr w:type="spellStart"/>
            <w:r w:rsidRPr="005740D0">
              <w:rPr>
                <w:sz w:val="18"/>
                <w:szCs w:val="18"/>
              </w:rPr>
              <w:t>Изонить</w:t>
            </w:r>
            <w:proofErr w:type="spellEnd"/>
            <w:r w:rsidRPr="005740D0">
              <w:rPr>
                <w:sz w:val="18"/>
                <w:szCs w:val="18"/>
              </w:rPr>
              <w:t xml:space="preserve">»- графический рисунок выполненный нитями, «Мягкая игрушка», «Мир из бумаги». «Кукольное ателье».  </w:t>
            </w:r>
            <w:proofErr w:type="gramStart"/>
            <w:r w:rsidRPr="005740D0">
              <w:rPr>
                <w:sz w:val="18"/>
                <w:szCs w:val="18"/>
              </w:rPr>
              <w:t>В работе используются  нетрадиционный,  природный, бросовый материалы, ткань, бумага, бисер, соленое тесто, нитки</w:t>
            </w:r>
            <w:r w:rsidR="002D142F" w:rsidRPr="005740D0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 года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7-11лет</w:t>
            </w:r>
          </w:p>
        </w:tc>
      </w:tr>
      <w:tr w:rsidR="001D61F2" w:rsidRPr="005740D0" w:rsidTr="00B612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2D142F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  <w:r w:rsidRPr="005740D0">
              <w:rPr>
                <w:bCs/>
                <w:sz w:val="18"/>
                <w:szCs w:val="18"/>
              </w:rPr>
              <w:t>Морозова С.Ю.</w:t>
            </w:r>
          </w:p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«Природа и творчество»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4B0128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Программа состоит из нескольких блоков, которые включают в себя различные виды деятельности: аппликация, флористика, </w:t>
            </w:r>
            <w:proofErr w:type="spellStart"/>
            <w:r w:rsidRPr="005740D0">
              <w:rPr>
                <w:sz w:val="18"/>
                <w:szCs w:val="18"/>
              </w:rPr>
              <w:t>бумагопластика</w:t>
            </w:r>
            <w:proofErr w:type="spellEnd"/>
            <w:r w:rsidRPr="005740D0">
              <w:rPr>
                <w:sz w:val="18"/>
                <w:szCs w:val="18"/>
              </w:rPr>
              <w:t xml:space="preserve">, </w:t>
            </w:r>
            <w:proofErr w:type="spellStart"/>
            <w:r w:rsidRPr="005740D0">
              <w:rPr>
                <w:sz w:val="18"/>
                <w:szCs w:val="18"/>
              </w:rPr>
              <w:t>декупаж</w:t>
            </w:r>
            <w:proofErr w:type="spellEnd"/>
            <w:r w:rsidRPr="005740D0">
              <w:rPr>
                <w:sz w:val="18"/>
                <w:szCs w:val="18"/>
              </w:rPr>
              <w:t>, выжигание по дереву, чеканка (тиснение на фольги). Дети изготавливают поделки и сувениры, участвуют в выставках и конкурсах.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 года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7-11 лет</w:t>
            </w:r>
          </w:p>
        </w:tc>
      </w:tr>
      <w:tr w:rsidR="001D61F2" w:rsidRPr="005740D0" w:rsidTr="00B61255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61F2" w:rsidRPr="005740D0" w:rsidRDefault="002D142F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 w:rsidRPr="005740D0">
              <w:rPr>
                <w:bCs/>
                <w:sz w:val="18"/>
                <w:szCs w:val="18"/>
              </w:rPr>
              <w:t>Дранкова</w:t>
            </w:r>
            <w:proofErr w:type="spellEnd"/>
            <w:r w:rsidRPr="005740D0">
              <w:rPr>
                <w:bCs/>
                <w:sz w:val="18"/>
                <w:szCs w:val="18"/>
              </w:rPr>
              <w:t xml:space="preserve"> Е.А.</w:t>
            </w:r>
          </w:p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</w:p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«Умелые ручки»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4B0128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В содержании</w:t>
            </w:r>
            <w:r w:rsidR="004B0128" w:rsidRPr="005740D0">
              <w:rPr>
                <w:sz w:val="18"/>
                <w:szCs w:val="18"/>
              </w:rPr>
              <w:t xml:space="preserve"> программы </w:t>
            </w:r>
            <w:r w:rsidRPr="005740D0">
              <w:rPr>
                <w:sz w:val="18"/>
                <w:szCs w:val="18"/>
              </w:rPr>
              <w:t xml:space="preserve"> работа с бумагой,  природным материалом, лепка из глины, соленого теста, рисование. Новизна программы заключается в том, что в ней включены современные и классические техники.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 год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7-15 лет</w:t>
            </w:r>
          </w:p>
        </w:tc>
      </w:tr>
      <w:tr w:rsidR="001D61F2" w:rsidRPr="005740D0" w:rsidTr="00B612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2D142F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  <w:r w:rsidRPr="005740D0">
              <w:rPr>
                <w:bCs/>
                <w:sz w:val="18"/>
                <w:szCs w:val="18"/>
              </w:rPr>
              <w:t>Завьялова Н.Р.</w:t>
            </w:r>
          </w:p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  <w:r w:rsidRPr="005740D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«Ритмическая мозаика»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4B0128">
            <w:pPr>
              <w:snapToGrid w:val="0"/>
              <w:rPr>
                <w:sz w:val="18"/>
                <w:szCs w:val="18"/>
              </w:rPr>
            </w:pPr>
            <w:proofErr w:type="gramStart"/>
            <w:r w:rsidRPr="005740D0">
              <w:rPr>
                <w:sz w:val="18"/>
                <w:szCs w:val="18"/>
              </w:rPr>
              <w:t>Адресована</w:t>
            </w:r>
            <w:proofErr w:type="gramEnd"/>
            <w:r w:rsidRPr="005740D0">
              <w:rPr>
                <w:sz w:val="18"/>
                <w:szCs w:val="18"/>
              </w:rPr>
              <w:t xml:space="preserve"> детям с нарушением речи. Включает использование потенциальных возможностей музыкально-</w:t>
            </w:r>
            <w:proofErr w:type="gramStart"/>
            <w:r w:rsidRPr="005740D0">
              <w:rPr>
                <w:sz w:val="18"/>
                <w:szCs w:val="18"/>
              </w:rPr>
              <w:t>ритмического движения</w:t>
            </w:r>
            <w:proofErr w:type="gramEnd"/>
            <w:r w:rsidRPr="005740D0">
              <w:rPr>
                <w:sz w:val="18"/>
                <w:szCs w:val="18"/>
              </w:rPr>
              <w:t xml:space="preserve">  для коррекции развития ребёнка, у которого наблюдается  недостаточность моторной сферы. В программе эстрадный, детский, бальный танец и ритмика.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 года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7-12 лет</w:t>
            </w:r>
          </w:p>
        </w:tc>
      </w:tr>
      <w:tr w:rsidR="001D61F2" w:rsidRPr="005740D0" w:rsidTr="00B612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2D142F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  <w:r w:rsidRPr="005740D0">
              <w:rPr>
                <w:bCs/>
                <w:sz w:val="18"/>
                <w:szCs w:val="18"/>
              </w:rPr>
              <w:t>Петрова О.Л.</w:t>
            </w:r>
          </w:p>
          <w:p w:rsidR="006404B7" w:rsidRPr="005740D0" w:rsidRDefault="006404B7" w:rsidP="00061E4D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 w:rsidRPr="005740D0">
              <w:rPr>
                <w:bCs/>
                <w:sz w:val="18"/>
                <w:szCs w:val="18"/>
              </w:rPr>
              <w:t>Зюльганова</w:t>
            </w:r>
            <w:proofErr w:type="spellEnd"/>
            <w:r w:rsidRPr="005740D0">
              <w:rPr>
                <w:bCs/>
                <w:sz w:val="18"/>
                <w:szCs w:val="18"/>
              </w:rPr>
              <w:t xml:space="preserve"> А.С.</w:t>
            </w:r>
          </w:p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  <w:r w:rsidRPr="005740D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«Реверанс»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4B0128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Включает основные элементы классического, народно-сценического, бального и современного танцев, танцевальные этюды, музыкальную грамоту, ритмопластическое воспитание (партерная гимнастика, </w:t>
            </w:r>
            <w:proofErr w:type="spellStart"/>
            <w:r w:rsidRPr="005740D0">
              <w:rPr>
                <w:sz w:val="18"/>
                <w:szCs w:val="18"/>
              </w:rPr>
              <w:t>стретчинг</w:t>
            </w:r>
            <w:proofErr w:type="spellEnd"/>
            <w:r w:rsidRPr="005740D0">
              <w:rPr>
                <w:sz w:val="18"/>
                <w:szCs w:val="18"/>
              </w:rPr>
              <w:t>, аэробика). Дети активно участвуют в концертной</w:t>
            </w:r>
            <w:r w:rsidR="002D142F" w:rsidRPr="005740D0">
              <w:rPr>
                <w:sz w:val="18"/>
                <w:szCs w:val="18"/>
              </w:rPr>
              <w:t xml:space="preserve"> и социальной </w:t>
            </w:r>
            <w:r w:rsidRPr="005740D0">
              <w:rPr>
                <w:sz w:val="18"/>
                <w:szCs w:val="18"/>
              </w:rPr>
              <w:t>деятельности</w:t>
            </w:r>
            <w:r w:rsidR="004B0128" w:rsidRPr="005740D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 лет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7-18 лет</w:t>
            </w:r>
          </w:p>
        </w:tc>
      </w:tr>
      <w:tr w:rsidR="001D61F2" w:rsidRPr="005740D0" w:rsidTr="00B612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2D142F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  <w:r w:rsidRPr="005740D0">
              <w:rPr>
                <w:bCs/>
                <w:sz w:val="18"/>
                <w:szCs w:val="18"/>
              </w:rPr>
              <w:t>Братчикова В.Н.</w:t>
            </w:r>
          </w:p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  <w:r w:rsidRPr="005740D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«Кудесники»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Программа художественной направленности по </w:t>
            </w:r>
            <w:proofErr w:type="spellStart"/>
            <w:r w:rsidRPr="005740D0">
              <w:rPr>
                <w:sz w:val="18"/>
                <w:szCs w:val="18"/>
              </w:rPr>
              <w:t>бисероплетению</w:t>
            </w:r>
            <w:proofErr w:type="spellEnd"/>
            <w:r w:rsidRPr="005740D0">
              <w:rPr>
                <w:sz w:val="18"/>
                <w:szCs w:val="18"/>
              </w:rPr>
              <w:t xml:space="preserve">. Изучается история </w:t>
            </w:r>
            <w:proofErr w:type="spellStart"/>
            <w:r w:rsidRPr="005740D0">
              <w:rPr>
                <w:sz w:val="18"/>
                <w:szCs w:val="18"/>
              </w:rPr>
              <w:t>бисероплетения</w:t>
            </w:r>
            <w:proofErr w:type="spellEnd"/>
            <w:r w:rsidRPr="005740D0">
              <w:rPr>
                <w:sz w:val="18"/>
                <w:szCs w:val="18"/>
              </w:rPr>
              <w:t xml:space="preserve">. Дети осваивают различные техники </w:t>
            </w:r>
            <w:proofErr w:type="spellStart"/>
            <w:r w:rsidRPr="005740D0">
              <w:rPr>
                <w:sz w:val="18"/>
                <w:szCs w:val="18"/>
              </w:rPr>
              <w:t>бисероплетения</w:t>
            </w:r>
            <w:proofErr w:type="spellEnd"/>
            <w:r w:rsidRPr="005740D0">
              <w:rPr>
                <w:sz w:val="18"/>
                <w:szCs w:val="18"/>
              </w:rPr>
              <w:t>. Изготавливают сувениры, украшения, композиции из бисера. Принимают участие в выставках и конкурсах.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 года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7-13 лет</w:t>
            </w:r>
          </w:p>
        </w:tc>
      </w:tr>
      <w:tr w:rsidR="001D61F2" w:rsidRPr="005740D0" w:rsidTr="00B61255">
        <w:trPr>
          <w:trHeight w:val="12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2D142F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  <w:r w:rsidRPr="005740D0">
              <w:rPr>
                <w:bCs/>
                <w:sz w:val="18"/>
                <w:szCs w:val="18"/>
              </w:rPr>
              <w:t>Степанова Е.А.</w:t>
            </w:r>
          </w:p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 w:rsidRPr="005740D0">
              <w:rPr>
                <w:bCs/>
                <w:sz w:val="18"/>
                <w:szCs w:val="18"/>
              </w:rPr>
              <w:t>Тутынина</w:t>
            </w:r>
            <w:proofErr w:type="spellEnd"/>
            <w:r w:rsidRPr="005740D0">
              <w:rPr>
                <w:bCs/>
                <w:sz w:val="18"/>
                <w:szCs w:val="18"/>
              </w:rPr>
              <w:t xml:space="preserve"> Н.С.</w:t>
            </w:r>
          </w:p>
          <w:p w:rsidR="001D61F2" w:rsidRPr="005740D0" w:rsidRDefault="001D61F2" w:rsidP="00061E4D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Образцовый детский коллектив</w:t>
            </w:r>
          </w:p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</w:p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Театр песни «Маленькая страна»</w:t>
            </w:r>
          </w:p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(комплексная)</w:t>
            </w:r>
          </w:p>
          <w:p w:rsidR="001D61F2" w:rsidRPr="005740D0" w:rsidRDefault="001D61F2" w:rsidP="00061E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61F2" w:rsidRPr="005740D0" w:rsidRDefault="001D61F2" w:rsidP="004B0128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Авторс</w:t>
            </w:r>
            <w:r w:rsidR="004B0128" w:rsidRPr="005740D0">
              <w:rPr>
                <w:sz w:val="18"/>
                <w:szCs w:val="18"/>
              </w:rPr>
              <w:t>к</w:t>
            </w:r>
            <w:proofErr w:type="spellEnd"/>
            <w:r w:rsidR="004B0128" w:rsidRPr="005740D0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4B0128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Комплексная программа художественной направленности. Включает два направления деятельности: «театр» и «музыка».  Программа реализуется на трёх уровнях: «Играй город», «Школа мастерства», «Школа жизни». В программе театральные, музыкальные постановки, спектакли, миниатюры и отдельные вокальные номера; авторские музыкальные, театральные,  дидактические, речевые игры.  Дети являются активными участниками конкурсов и фестивалей различного уровня.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 лет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F2" w:rsidRPr="005740D0" w:rsidRDefault="001D61F2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7-18 лет</w:t>
            </w:r>
          </w:p>
        </w:tc>
      </w:tr>
      <w:tr w:rsidR="007635FB" w:rsidRPr="005740D0" w:rsidTr="00B61255">
        <w:trPr>
          <w:trHeight w:val="12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B" w:rsidRPr="005740D0" w:rsidRDefault="007635FB" w:rsidP="002D142F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1</w:t>
            </w:r>
            <w:r w:rsidR="002D142F" w:rsidRPr="005740D0"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B" w:rsidRPr="005740D0" w:rsidRDefault="007635FB" w:rsidP="0093212F">
            <w:pPr>
              <w:ind w:right="57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Новикова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B" w:rsidRPr="005740D0" w:rsidRDefault="007635FB" w:rsidP="0093212F">
            <w:pPr>
              <w:ind w:left="57" w:right="57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Творческое ассорти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35FB" w:rsidRPr="005740D0" w:rsidRDefault="007635FB" w:rsidP="0093212F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Модифиц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B" w:rsidRPr="005740D0" w:rsidRDefault="007635FB" w:rsidP="0093212F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Программа </w:t>
            </w:r>
            <w:r w:rsidRPr="005740D0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с элементами  </w:t>
            </w:r>
            <w:proofErr w:type="spellStart"/>
            <w:r w:rsidRPr="005740D0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арт-терапии</w:t>
            </w:r>
            <w:proofErr w:type="spellEnd"/>
            <w:r w:rsidRPr="005740D0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основана на комплексном подходе. Ориентирована на решение задач активизации внутреннего потенциала, повышения мотивации к различным видам художественной деятельности (декоративно-прикладное искусство, изобразительное искусство, </w:t>
            </w:r>
            <w:proofErr w:type="spellStart"/>
            <w:r w:rsidRPr="005740D0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бумагопластика</w:t>
            </w:r>
            <w:proofErr w:type="spellEnd"/>
            <w:r w:rsidRPr="005740D0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, музыка и др.), развития творческой активности, формирования адекватного межличностного поведения и конструктивного общения на основе эмоционально-значимой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B" w:rsidRPr="005740D0" w:rsidRDefault="007635FB" w:rsidP="0093212F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 года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FB" w:rsidRPr="005740D0" w:rsidRDefault="007635FB" w:rsidP="0093212F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7-11 лет</w:t>
            </w:r>
          </w:p>
        </w:tc>
      </w:tr>
      <w:tr w:rsidR="007635FB" w:rsidRPr="005740D0" w:rsidTr="00B61255"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</w:tcPr>
          <w:p w:rsidR="007635FB" w:rsidRPr="005740D0" w:rsidRDefault="007635FB" w:rsidP="002D142F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1</w:t>
            </w:r>
            <w:r w:rsidR="002D142F" w:rsidRPr="005740D0"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  <w:tcBorders>
              <w:left w:val="single" w:sz="4" w:space="0" w:color="000000"/>
            </w:tcBorders>
            <w:shd w:val="clear" w:color="auto" w:fill="auto"/>
          </w:tcPr>
          <w:p w:rsidR="007635FB" w:rsidRPr="005740D0" w:rsidRDefault="007635FB" w:rsidP="00061E4D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 w:rsidRPr="005740D0">
              <w:rPr>
                <w:bCs/>
                <w:sz w:val="18"/>
                <w:szCs w:val="18"/>
              </w:rPr>
              <w:t>Иорга</w:t>
            </w:r>
            <w:proofErr w:type="spellEnd"/>
            <w:r w:rsidRPr="005740D0">
              <w:rPr>
                <w:bCs/>
                <w:sz w:val="18"/>
                <w:szCs w:val="18"/>
              </w:rPr>
              <w:t xml:space="preserve"> С.В.</w:t>
            </w:r>
          </w:p>
          <w:p w:rsidR="007635FB" w:rsidRPr="005740D0" w:rsidRDefault="007635FB" w:rsidP="00061E4D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B" w:rsidRPr="005740D0" w:rsidRDefault="007635FB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«Сувенир»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B" w:rsidRPr="005740D0" w:rsidRDefault="007635FB" w:rsidP="00061E4D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B" w:rsidRPr="005740D0" w:rsidRDefault="007635FB" w:rsidP="004B0128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Программа </w:t>
            </w:r>
            <w:r w:rsidR="002D142F" w:rsidRPr="005740D0">
              <w:rPr>
                <w:sz w:val="18"/>
                <w:szCs w:val="18"/>
              </w:rPr>
              <w:t>п</w:t>
            </w:r>
            <w:r w:rsidRPr="005740D0">
              <w:rPr>
                <w:sz w:val="18"/>
                <w:szCs w:val="18"/>
              </w:rPr>
              <w:t>редусматривает развитие изобразительных, художественно-конструктивных способностей, нестандартного мышления, творческой индивидуальности в работе с различными материалами (бум</w:t>
            </w:r>
            <w:r w:rsidR="004B0128" w:rsidRPr="005740D0">
              <w:rPr>
                <w:sz w:val="18"/>
                <w:szCs w:val="18"/>
              </w:rPr>
              <w:t xml:space="preserve">ага, ткань, природный материал), </w:t>
            </w:r>
            <w:r w:rsidRPr="005740D0">
              <w:rPr>
                <w:sz w:val="18"/>
                <w:szCs w:val="18"/>
              </w:rPr>
              <w:t>знакомстве с прикладными техниками (</w:t>
            </w:r>
            <w:proofErr w:type="spellStart"/>
            <w:r w:rsidRPr="005740D0">
              <w:rPr>
                <w:sz w:val="18"/>
                <w:szCs w:val="18"/>
              </w:rPr>
              <w:t>квилинг</w:t>
            </w:r>
            <w:proofErr w:type="spellEnd"/>
            <w:r w:rsidRPr="005740D0">
              <w:rPr>
                <w:sz w:val="18"/>
                <w:szCs w:val="18"/>
              </w:rPr>
              <w:t xml:space="preserve">, </w:t>
            </w:r>
            <w:proofErr w:type="spellStart"/>
            <w:r w:rsidRPr="005740D0">
              <w:rPr>
                <w:sz w:val="18"/>
                <w:szCs w:val="18"/>
              </w:rPr>
              <w:t>изонить</w:t>
            </w:r>
            <w:proofErr w:type="spellEnd"/>
            <w:r w:rsidRPr="005740D0">
              <w:rPr>
                <w:sz w:val="18"/>
                <w:szCs w:val="18"/>
              </w:rPr>
              <w:t xml:space="preserve">, оригами, вышивка, вязание)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B" w:rsidRPr="005740D0" w:rsidRDefault="007635FB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3 года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FB" w:rsidRPr="005740D0" w:rsidRDefault="007635FB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7-11 лет</w:t>
            </w:r>
          </w:p>
        </w:tc>
      </w:tr>
      <w:tr w:rsidR="007635FB" w:rsidRPr="005740D0" w:rsidTr="00B6125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B" w:rsidRPr="005740D0" w:rsidRDefault="007635FB" w:rsidP="002D142F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1</w:t>
            </w:r>
            <w:r w:rsidR="002D142F" w:rsidRPr="005740D0"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B" w:rsidRPr="005740D0" w:rsidRDefault="007635FB" w:rsidP="00061E4D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 w:rsidRPr="005740D0">
              <w:rPr>
                <w:bCs/>
                <w:sz w:val="18"/>
                <w:szCs w:val="18"/>
              </w:rPr>
              <w:t>Зюльганова</w:t>
            </w:r>
            <w:proofErr w:type="spellEnd"/>
            <w:r w:rsidRPr="005740D0">
              <w:rPr>
                <w:bCs/>
                <w:sz w:val="18"/>
                <w:szCs w:val="18"/>
              </w:rPr>
              <w:t xml:space="preserve">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B" w:rsidRPr="005740D0" w:rsidRDefault="007635FB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Танцевальная палитра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B" w:rsidRPr="005740D0" w:rsidRDefault="007635FB" w:rsidP="00061E4D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B" w:rsidRPr="005740D0" w:rsidRDefault="007635FB" w:rsidP="004B0128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Программа художественной направленности по танцам. По программе разучиваются детские массовые танцы: бальный танец диско танцы, образные танцы и танцы с предметами (с лентой, мячом, обручами, скакалкой). Программа  способствует развитию  музыкально-ритмического   слуха,  координации, творческих способностей, умений ориентироваться  в  пространстве,  физических  данных. Результат: обучающий умеет исполнить выученные танцевальные композиции по программе, имеет навыки публичных выступлений, знает правила культурного и безопасного поведения.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B" w:rsidRPr="005740D0" w:rsidRDefault="007635FB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 года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FB" w:rsidRPr="005740D0" w:rsidRDefault="007635FB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7-10 лет</w:t>
            </w:r>
          </w:p>
          <w:p w:rsidR="007635FB" w:rsidRPr="005740D0" w:rsidRDefault="007635FB" w:rsidP="00061E4D">
            <w:pPr>
              <w:snapToGrid w:val="0"/>
              <w:rPr>
                <w:sz w:val="18"/>
                <w:szCs w:val="18"/>
              </w:rPr>
            </w:pPr>
          </w:p>
          <w:p w:rsidR="007635FB" w:rsidRPr="005740D0" w:rsidRDefault="007635FB" w:rsidP="00061E4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61255" w:rsidRPr="005740D0" w:rsidRDefault="00B61255" w:rsidP="00061E4D">
      <w:pPr>
        <w:rPr>
          <w:sz w:val="18"/>
          <w:szCs w:val="18"/>
        </w:rPr>
      </w:pPr>
    </w:p>
    <w:tbl>
      <w:tblPr>
        <w:tblW w:w="1559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1656"/>
        <w:gridCol w:w="186"/>
        <w:gridCol w:w="1373"/>
        <w:gridCol w:w="45"/>
        <w:gridCol w:w="806"/>
        <w:gridCol w:w="186"/>
        <w:gridCol w:w="8930"/>
        <w:gridCol w:w="851"/>
        <w:gridCol w:w="850"/>
      </w:tblGrid>
      <w:tr w:rsidR="001D61F2" w:rsidRPr="005740D0" w:rsidTr="002D142F">
        <w:tc>
          <w:tcPr>
            <w:tcW w:w="15593" w:type="dxa"/>
            <w:gridSpan w:val="10"/>
          </w:tcPr>
          <w:p w:rsidR="001D61F2" w:rsidRPr="005740D0" w:rsidRDefault="001D61F2" w:rsidP="00061E4D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740D0">
              <w:rPr>
                <w:i/>
                <w:color w:val="000000"/>
                <w:sz w:val="18"/>
                <w:szCs w:val="18"/>
              </w:rPr>
              <w:t>Физкультурно</w:t>
            </w:r>
            <w:proofErr w:type="spellEnd"/>
            <w:r w:rsidRPr="005740D0">
              <w:rPr>
                <w:i/>
                <w:color w:val="000000"/>
                <w:sz w:val="18"/>
                <w:szCs w:val="18"/>
              </w:rPr>
              <w:t xml:space="preserve"> – спортивное</w:t>
            </w:r>
            <w:proofErr w:type="gramEnd"/>
            <w:r w:rsidRPr="005740D0">
              <w:rPr>
                <w:i/>
                <w:color w:val="000000"/>
                <w:sz w:val="18"/>
                <w:szCs w:val="18"/>
              </w:rPr>
              <w:t xml:space="preserve"> направление</w:t>
            </w:r>
          </w:p>
        </w:tc>
      </w:tr>
      <w:tr w:rsidR="001D61F2" w:rsidRPr="005740D0" w:rsidTr="009F478B">
        <w:tc>
          <w:tcPr>
            <w:tcW w:w="710" w:type="dxa"/>
          </w:tcPr>
          <w:p w:rsidR="001D61F2" w:rsidRPr="005740D0" w:rsidRDefault="002D142F" w:rsidP="00061E4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1</w:t>
            </w:r>
            <w:r w:rsidR="007635FB" w:rsidRPr="005740D0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Ларигин</w:t>
            </w:r>
            <w:proofErr w:type="spellEnd"/>
            <w:r w:rsidRPr="005740D0">
              <w:rPr>
                <w:sz w:val="18"/>
                <w:szCs w:val="18"/>
              </w:rPr>
              <w:t xml:space="preserve"> </w:t>
            </w:r>
            <w:r w:rsidR="00B61255" w:rsidRPr="005740D0">
              <w:rPr>
                <w:sz w:val="18"/>
                <w:szCs w:val="18"/>
              </w:rPr>
              <w:t>А.Ю.</w:t>
            </w:r>
          </w:p>
        </w:tc>
        <w:tc>
          <w:tcPr>
            <w:tcW w:w="1418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Спортивный клуб “</w:t>
            </w:r>
            <w:proofErr w:type="spellStart"/>
            <w:r w:rsidRPr="005740D0">
              <w:rPr>
                <w:sz w:val="18"/>
                <w:szCs w:val="18"/>
              </w:rPr>
              <w:t>Спарт</w:t>
            </w:r>
            <w:proofErr w:type="spellEnd"/>
            <w:r w:rsidRPr="005740D0">
              <w:rPr>
                <w:sz w:val="18"/>
                <w:szCs w:val="18"/>
              </w:rPr>
              <w:t>”</w:t>
            </w:r>
          </w:p>
        </w:tc>
        <w:tc>
          <w:tcPr>
            <w:tcW w:w="992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Модифиц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</w:tcPr>
          <w:p w:rsidR="001D61F2" w:rsidRPr="005740D0" w:rsidRDefault="001D61F2" w:rsidP="004B0128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Программа имеет физкультурно-спортивную направленность и предусматривает привитие интереса у ребенка к спорту через освоение начальных основ рукопашного боя. Занятия включают тренировки, теоретические основы, игры различной направленности в спортивном и  мягком зале. К концу курса </w:t>
            </w:r>
            <w:proofErr w:type="gramStart"/>
            <w:r w:rsidRPr="005740D0">
              <w:rPr>
                <w:sz w:val="18"/>
                <w:szCs w:val="18"/>
              </w:rPr>
              <w:t>обучения</w:t>
            </w:r>
            <w:proofErr w:type="gramEnd"/>
            <w:r w:rsidRPr="005740D0">
              <w:rPr>
                <w:sz w:val="18"/>
                <w:szCs w:val="18"/>
              </w:rPr>
              <w:t xml:space="preserve"> обучающиеся  должны знать: правила рукопашного боя, борьбы, самообороны; значение и содержание самоконтроля; основные технические и тактические приемы рукопашного боя, борьбы, самообороны; значение здорового образа жизни для человека и общества; физические и технические нормативы в соответствии с возрастом. </w:t>
            </w:r>
          </w:p>
        </w:tc>
        <w:tc>
          <w:tcPr>
            <w:tcW w:w="851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 года</w:t>
            </w:r>
          </w:p>
        </w:tc>
        <w:tc>
          <w:tcPr>
            <w:tcW w:w="850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7-18</w:t>
            </w:r>
          </w:p>
        </w:tc>
      </w:tr>
      <w:tr w:rsidR="001D61F2" w:rsidRPr="005740D0" w:rsidTr="009F478B">
        <w:tc>
          <w:tcPr>
            <w:tcW w:w="710" w:type="dxa"/>
          </w:tcPr>
          <w:p w:rsidR="001D61F2" w:rsidRPr="005740D0" w:rsidRDefault="001D61F2" w:rsidP="00061E4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Ларигин</w:t>
            </w:r>
            <w:proofErr w:type="spellEnd"/>
            <w:r w:rsidRPr="005740D0">
              <w:rPr>
                <w:sz w:val="18"/>
                <w:szCs w:val="18"/>
              </w:rPr>
              <w:t xml:space="preserve"> </w:t>
            </w:r>
            <w:r w:rsidR="00B61255" w:rsidRPr="005740D0">
              <w:rPr>
                <w:sz w:val="18"/>
                <w:szCs w:val="18"/>
              </w:rPr>
              <w:t>А.</w:t>
            </w:r>
            <w:proofErr w:type="gramStart"/>
            <w:r w:rsidR="00B61255" w:rsidRPr="005740D0">
              <w:rPr>
                <w:sz w:val="18"/>
                <w:szCs w:val="18"/>
              </w:rPr>
              <w:t>Ю</w:t>
            </w:r>
            <w:proofErr w:type="gramEnd"/>
            <w:r w:rsidR="00B61255" w:rsidRPr="005740D0">
              <w:rPr>
                <w:sz w:val="18"/>
                <w:szCs w:val="18"/>
              </w:rPr>
              <w:t>,</w:t>
            </w:r>
          </w:p>
          <w:p w:rsidR="00DB4AD5" w:rsidRPr="005740D0" w:rsidRDefault="00DB4AD5" w:rsidP="00061E4D">
            <w:pPr>
              <w:rPr>
                <w:sz w:val="18"/>
                <w:szCs w:val="18"/>
              </w:rPr>
            </w:pPr>
          </w:p>
          <w:p w:rsidR="006404B7" w:rsidRPr="005740D0" w:rsidRDefault="006404B7" w:rsidP="00061E4D">
            <w:pPr>
              <w:rPr>
                <w:sz w:val="18"/>
                <w:szCs w:val="18"/>
              </w:rPr>
            </w:pPr>
          </w:p>
          <w:p w:rsidR="006404B7" w:rsidRPr="005740D0" w:rsidRDefault="006404B7" w:rsidP="00061E4D">
            <w:pPr>
              <w:rPr>
                <w:sz w:val="18"/>
                <w:szCs w:val="18"/>
              </w:rPr>
            </w:pPr>
          </w:p>
          <w:p w:rsidR="006404B7" w:rsidRPr="005740D0" w:rsidRDefault="006404B7" w:rsidP="00061E4D">
            <w:pPr>
              <w:rPr>
                <w:sz w:val="18"/>
                <w:szCs w:val="18"/>
              </w:rPr>
            </w:pPr>
          </w:p>
          <w:p w:rsidR="006404B7" w:rsidRPr="005740D0" w:rsidRDefault="006404B7" w:rsidP="00061E4D">
            <w:pPr>
              <w:rPr>
                <w:sz w:val="18"/>
                <w:szCs w:val="18"/>
              </w:rPr>
            </w:pPr>
          </w:p>
          <w:p w:rsidR="00DB4AD5" w:rsidRPr="005740D0" w:rsidRDefault="00DB4AD5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Суляева </w:t>
            </w:r>
            <w:r w:rsidR="00B61255" w:rsidRPr="005740D0">
              <w:rPr>
                <w:sz w:val="18"/>
                <w:szCs w:val="18"/>
              </w:rPr>
              <w:t>Я.Н.</w:t>
            </w:r>
          </w:p>
        </w:tc>
        <w:tc>
          <w:tcPr>
            <w:tcW w:w="1418" w:type="dxa"/>
            <w:gridSpan w:val="2"/>
          </w:tcPr>
          <w:p w:rsidR="001D61F2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Спортивный клуб “Романтик”, атлетизм</w:t>
            </w:r>
          </w:p>
          <w:p w:rsidR="006404B7" w:rsidRPr="005740D0" w:rsidRDefault="006404B7" w:rsidP="00061E4D">
            <w:pPr>
              <w:rPr>
                <w:sz w:val="18"/>
                <w:szCs w:val="18"/>
              </w:rPr>
            </w:pPr>
          </w:p>
          <w:p w:rsidR="006404B7" w:rsidRPr="005740D0" w:rsidRDefault="006404B7" w:rsidP="00061E4D">
            <w:pPr>
              <w:rPr>
                <w:sz w:val="18"/>
                <w:szCs w:val="18"/>
              </w:rPr>
            </w:pPr>
          </w:p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Спортивный клуб “Романтик”, фитнес</w:t>
            </w:r>
          </w:p>
        </w:tc>
        <w:tc>
          <w:tcPr>
            <w:tcW w:w="992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Модифиц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Содержание программы направлено на освоение  комплексов атлетической гимнастики, знакомство  с силовыми видами спорта (гиря, </w:t>
            </w:r>
            <w:proofErr w:type="spellStart"/>
            <w:r w:rsidRPr="005740D0">
              <w:rPr>
                <w:sz w:val="18"/>
                <w:szCs w:val="18"/>
              </w:rPr>
              <w:t>армспорт</w:t>
            </w:r>
            <w:proofErr w:type="spellEnd"/>
            <w:r w:rsidRPr="005740D0">
              <w:rPr>
                <w:sz w:val="18"/>
                <w:szCs w:val="18"/>
              </w:rPr>
              <w:t xml:space="preserve">, штанга). Помощь учащимся  в социализации среди сверстников, формировании здорового образа жизни, достижении определенных результатов в своем физическом совершенствовании. Занятия проходят в хорошо оборудованном тренажерном зале. Ожидаемые результаты по итогам реализации программы укрепление здоровья и обеспечение оптимального уровня физических качеств и физической работоспособности, развитие и укрепление мускулатуры, коррекция фигуры; повышение спортивного мастерства. </w:t>
            </w:r>
          </w:p>
        </w:tc>
        <w:tc>
          <w:tcPr>
            <w:tcW w:w="851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 года</w:t>
            </w:r>
          </w:p>
        </w:tc>
        <w:tc>
          <w:tcPr>
            <w:tcW w:w="850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10-18 лет</w:t>
            </w:r>
          </w:p>
        </w:tc>
      </w:tr>
      <w:tr w:rsidR="001D61F2" w:rsidRPr="005740D0" w:rsidTr="009F478B">
        <w:tc>
          <w:tcPr>
            <w:tcW w:w="710" w:type="dxa"/>
          </w:tcPr>
          <w:p w:rsidR="001D61F2" w:rsidRPr="005740D0" w:rsidRDefault="001D61F2" w:rsidP="00061E4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Фефелов</w:t>
            </w:r>
            <w:proofErr w:type="spellEnd"/>
            <w:r w:rsidRPr="005740D0">
              <w:rPr>
                <w:sz w:val="18"/>
                <w:szCs w:val="18"/>
              </w:rPr>
              <w:t xml:space="preserve"> </w:t>
            </w:r>
            <w:r w:rsidR="00B61255" w:rsidRPr="005740D0">
              <w:rPr>
                <w:sz w:val="18"/>
                <w:szCs w:val="18"/>
              </w:rPr>
              <w:t>С.Л.</w:t>
            </w:r>
          </w:p>
        </w:tc>
        <w:tc>
          <w:tcPr>
            <w:tcW w:w="1418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Школа современного </w:t>
            </w:r>
            <w:r w:rsidRPr="005740D0">
              <w:rPr>
                <w:sz w:val="18"/>
                <w:szCs w:val="18"/>
              </w:rPr>
              <w:lastRenderedPageBreak/>
              <w:t>танца «Импульс»</w:t>
            </w:r>
          </w:p>
        </w:tc>
        <w:tc>
          <w:tcPr>
            <w:tcW w:w="992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lastRenderedPageBreak/>
              <w:t>Модифиц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</w:tcPr>
          <w:p w:rsidR="001D61F2" w:rsidRPr="005740D0" w:rsidRDefault="001D61F2" w:rsidP="004B0128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Программа направлена на творческое развитие ребенка с овладением техники современного  молодежного танца – </w:t>
            </w:r>
            <w:proofErr w:type="spellStart"/>
            <w:r w:rsidRPr="005740D0">
              <w:rPr>
                <w:sz w:val="18"/>
                <w:szCs w:val="18"/>
              </w:rPr>
              <w:t>брейк-данс</w:t>
            </w:r>
            <w:proofErr w:type="gramStart"/>
            <w:r w:rsidRPr="005740D0">
              <w:rPr>
                <w:sz w:val="18"/>
                <w:szCs w:val="18"/>
              </w:rPr>
              <w:t>.З</w:t>
            </w:r>
            <w:proofErr w:type="gramEnd"/>
            <w:r w:rsidRPr="005740D0">
              <w:rPr>
                <w:sz w:val="18"/>
                <w:szCs w:val="18"/>
              </w:rPr>
              <w:t>анятия</w:t>
            </w:r>
            <w:proofErr w:type="spellEnd"/>
            <w:r w:rsidRPr="005740D0">
              <w:rPr>
                <w:sz w:val="18"/>
                <w:szCs w:val="18"/>
              </w:rPr>
              <w:t xml:space="preserve"> способствуют физическому и творческому развитию, повышается самооценка </w:t>
            </w:r>
            <w:r w:rsidRPr="005740D0">
              <w:rPr>
                <w:sz w:val="18"/>
                <w:szCs w:val="18"/>
              </w:rPr>
              <w:lastRenderedPageBreak/>
              <w:t>ребенка. Формы занятий – тренировки, беседы, концерты.</w:t>
            </w:r>
            <w:r w:rsidR="004B0128" w:rsidRPr="005740D0">
              <w:rPr>
                <w:sz w:val="18"/>
                <w:szCs w:val="18"/>
              </w:rPr>
              <w:t xml:space="preserve"> </w:t>
            </w:r>
            <w:r w:rsidRPr="005740D0">
              <w:rPr>
                <w:sz w:val="18"/>
                <w:szCs w:val="18"/>
              </w:rPr>
              <w:t xml:space="preserve">Ожидаемые результаты: обучающиеся  должны знать и уметь выполнять все базовые сложные элементы и движения различных направлений брейк-данса, уметь составлять танцевальные композиции, организовывать и проводить занятия с младшими обучающимися, участвовать </w:t>
            </w:r>
            <w:proofErr w:type="gramStart"/>
            <w:r w:rsidRPr="005740D0">
              <w:rPr>
                <w:sz w:val="18"/>
                <w:szCs w:val="18"/>
              </w:rPr>
              <w:t>в</w:t>
            </w:r>
            <w:proofErr w:type="gramEnd"/>
            <w:r w:rsidRPr="005740D0">
              <w:rPr>
                <w:sz w:val="18"/>
                <w:szCs w:val="18"/>
              </w:rPr>
              <w:t xml:space="preserve"> танцевальных  </w:t>
            </w:r>
            <w:proofErr w:type="spellStart"/>
            <w:r w:rsidRPr="005740D0">
              <w:rPr>
                <w:sz w:val="18"/>
                <w:szCs w:val="18"/>
              </w:rPr>
              <w:t>батлах</w:t>
            </w:r>
            <w:proofErr w:type="spellEnd"/>
            <w:r w:rsidR="004B0128" w:rsidRPr="005740D0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lastRenderedPageBreak/>
              <w:t>4 года</w:t>
            </w:r>
          </w:p>
        </w:tc>
        <w:tc>
          <w:tcPr>
            <w:tcW w:w="850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7-18 лет</w:t>
            </w:r>
          </w:p>
        </w:tc>
      </w:tr>
      <w:tr w:rsidR="001D61F2" w:rsidRPr="005740D0" w:rsidTr="009F478B">
        <w:tc>
          <w:tcPr>
            <w:tcW w:w="710" w:type="dxa"/>
          </w:tcPr>
          <w:p w:rsidR="001D61F2" w:rsidRPr="005740D0" w:rsidRDefault="001D61F2" w:rsidP="00061E4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Имполитов</w:t>
            </w:r>
            <w:proofErr w:type="spellEnd"/>
            <w:r w:rsidRPr="005740D0">
              <w:rPr>
                <w:sz w:val="18"/>
                <w:szCs w:val="18"/>
              </w:rPr>
              <w:t xml:space="preserve"> </w:t>
            </w:r>
            <w:r w:rsidR="00B61255" w:rsidRPr="005740D0">
              <w:rPr>
                <w:sz w:val="18"/>
                <w:szCs w:val="18"/>
              </w:rPr>
              <w:t>Д.Б.</w:t>
            </w:r>
          </w:p>
        </w:tc>
        <w:tc>
          <w:tcPr>
            <w:tcW w:w="1418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Греко-римская борьба</w:t>
            </w:r>
          </w:p>
        </w:tc>
        <w:tc>
          <w:tcPr>
            <w:tcW w:w="992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Модифиц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Программа направлена на физическое развитие детей через привитие интереса к греко-римской борьбе. Формируются навыки здорового образа жизни, положительные качества личности: целеустремленность, решительность, выносливость, самообладание, трудолюбие и др., профилактика ассоциативного поведения. Занятия проходят в мягком зале. Формы: тренировки, беседы, участие в соревнованиях различного уровня. К концу курса обучения обучающиеся будут знать: этапы развития борьбы,</w:t>
            </w:r>
            <w:r w:rsidRPr="005740D0">
              <w:rPr>
                <w:b/>
                <w:sz w:val="18"/>
                <w:szCs w:val="18"/>
              </w:rPr>
              <w:t xml:space="preserve"> </w:t>
            </w:r>
            <w:r w:rsidRPr="005740D0">
              <w:rPr>
                <w:sz w:val="18"/>
                <w:szCs w:val="18"/>
              </w:rPr>
              <w:t>основные технические и тактические приемы борьбы;</w:t>
            </w:r>
            <w:r w:rsidRPr="005740D0">
              <w:rPr>
                <w:b/>
                <w:sz w:val="18"/>
                <w:szCs w:val="18"/>
              </w:rPr>
              <w:t xml:space="preserve"> </w:t>
            </w:r>
            <w:r w:rsidRPr="005740D0">
              <w:rPr>
                <w:sz w:val="18"/>
                <w:szCs w:val="18"/>
              </w:rPr>
              <w:t>значение здорового образа жизни для человека и общества;</w:t>
            </w:r>
          </w:p>
          <w:p w:rsidR="001D61F2" w:rsidRPr="005740D0" w:rsidRDefault="001D61F2" w:rsidP="00061E4D">
            <w:pPr>
              <w:rPr>
                <w:b/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выполнять:</w:t>
            </w:r>
            <w:r w:rsidRPr="005740D0">
              <w:rPr>
                <w:b/>
                <w:sz w:val="18"/>
                <w:szCs w:val="18"/>
              </w:rPr>
              <w:t xml:space="preserve">  </w:t>
            </w:r>
            <w:r w:rsidRPr="005740D0">
              <w:rPr>
                <w:sz w:val="18"/>
                <w:szCs w:val="18"/>
              </w:rPr>
              <w:t>физические и технические нормативы в соответствии с возрастом.</w:t>
            </w:r>
          </w:p>
        </w:tc>
        <w:tc>
          <w:tcPr>
            <w:tcW w:w="851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7 </w:t>
            </w:r>
          </w:p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лет</w:t>
            </w:r>
          </w:p>
        </w:tc>
        <w:tc>
          <w:tcPr>
            <w:tcW w:w="850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7-18 лет</w:t>
            </w:r>
          </w:p>
        </w:tc>
      </w:tr>
      <w:tr w:rsidR="001D61F2" w:rsidRPr="005740D0" w:rsidTr="009F478B">
        <w:tc>
          <w:tcPr>
            <w:tcW w:w="710" w:type="dxa"/>
          </w:tcPr>
          <w:p w:rsidR="001D61F2" w:rsidRPr="005740D0" w:rsidRDefault="001D61F2" w:rsidP="00061E4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Сутурина</w:t>
            </w:r>
            <w:proofErr w:type="spellEnd"/>
            <w:r w:rsidRPr="005740D0">
              <w:rPr>
                <w:sz w:val="18"/>
                <w:szCs w:val="18"/>
              </w:rPr>
              <w:t xml:space="preserve"> </w:t>
            </w:r>
            <w:r w:rsidR="00B61255" w:rsidRPr="005740D0">
              <w:rPr>
                <w:sz w:val="18"/>
                <w:szCs w:val="18"/>
              </w:rPr>
              <w:t>Е.С.</w:t>
            </w:r>
          </w:p>
        </w:tc>
        <w:tc>
          <w:tcPr>
            <w:tcW w:w="1418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Образцовый коллектив:</w:t>
            </w:r>
          </w:p>
          <w:p w:rsidR="001D61F2" w:rsidRPr="005740D0" w:rsidRDefault="001D61F2" w:rsidP="00061E4D">
            <w:pPr>
              <w:rPr>
                <w:sz w:val="18"/>
                <w:szCs w:val="18"/>
              </w:rPr>
            </w:pPr>
          </w:p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Цирковая студия “Пируэт”</w:t>
            </w:r>
          </w:p>
        </w:tc>
        <w:tc>
          <w:tcPr>
            <w:tcW w:w="992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Модифиц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</w:tcPr>
          <w:p w:rsidR="001D61F2" w:rsidRPr="005740D0" w:rsidRDefault="001D61F2" w:rsidP="004B0128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Программа носит комплексный характер и предусматривает овладение основами классической хореографии, акробатики, спортивной гимнастики, воздушной гимнастики, аэробики, цирковыми жанрами.  Способствует развитию пластической, сценической, музыкальной выразительности у ребенка. Формы: теоретическое и практическое занятие, репетиционная, постановочная, концертная деятельность. Освоение образовательной программы предполагает развитие и профессиональное становление </w:t>
            </w:r>
            <w:r w:rsidR="0015161F" w:rsidRPr="005740D0">
              <w:rPr>
                <w:sz w:val="18"/>
                <w:szCs w:val="18"/>
              </w:rPr>
              <w:t>одаренных</w:t>
            </w:r>
            <w:r w:rsidRPr="005740D0">
              <w:rPr>
                <w:sz w:val="18"/>
                <w:szCs w:val="18"/>
              </w:rPr>
              <w:t xml:space="preserve"> детей, помощь в самоопределении  и формировании их мировоззрения. </w:t>
            </w:r>
          </w:p>
        </w:tc>
        <w:tc>
          <w:tcPr>
            <w:tcW w:w="851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 лет</w:t>
            </w:r>
          </w:p>
        </w:tc>
        <w:tc>
          <w:tcPr>
            <w:tcW w:w="850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7-18 лет</w:t>
            </w:r>
          </w:p>
        </w:tc>
      </w:tr>
      <w:tr w:rsidR="001D61F2" w:rsidRPr="005740D0" w:rsidTr="009F478B">
        <w:tc>
          <w:tcPr>
            <w:tcW w:w="710" w:type="dxa"/>
          </w:tcPr>
          <w:p w:rsidR="001D61F2" w:rsidRPr="005740D0" w:rsidRDefault="001D61F2" w:rsidP="00061E4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D61F2" w:rsidRPr="005740D0" w:rsidRDefault="00275F06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Габдрашитова</w:t>
            </w:r>
            <w:proofErr w:type="spellEnd"/>
            <w:r w:rsidRPr="005740D0"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1418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Модифиц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</w:tcPr>
          <w:p w:rsidR="001D61F2" w:rsidRPr="005740D0" w:rsidRDefault="004B0128" w:rsidP="004B0128">
            <w:pPr>
              <w:pStyle w:val="a9"/>
              <w:spacing w:line="240" w:lineRule="auto"/>
              <w:rPr>
                <w:rFonts w:eastAsia="TimesNewRoman"/>
                <w:bCs/>
                <w:sz w:val="18"/>
                <w:szCs w:val="18"/>
              </w:rPr>
            </w:pPr>
            <w:r w:rsidRPr="005740D0">
              <w:rPr>
                <w:rFonts w:eastAsia="TimesNewRoman"/>
                <w:bCs/>
                <w:sz w:val="18"/>
                <w:szCs w:val="18"/>
              </w:rPr>
              <w:t xml:space="preserve"> В </w:t>
            </w:r>
            <w:r w:rsidR="001D61F2" w:rsidRPr="005740D0">
              <w:rPr>
                <w:rFonts w:eastAsia="TimesNewRoman"/>
                <w:bCs/>
                <w:sz w:val="18"/>
                <w:szCs w:val="18"/>
              </w:rPr>
              <w:t xml:space="preserve">ходе тренировок происходит постепенный переход от обучения приемам игры и тактическим действиям к их совершенствованию на базе роста физических и </w:t>
            </w:r>
            <w:r w:rsidR="0015161F" w:rsidRPr="005740D0">
              <w:rPr>
                <w:rFonts w:eastAsia="TimesNewRoman"/>
                <w:bCs/>
                <w:sz w:val="18"/>
                <w:szCs w:val="18"/>
              </w:rPr>
              <w:t>личных</w:t>
            </w:r>
            <w:r w:rsidR="001D61F2" w:rsidRPr="005740D0">
              <w:rPr>
                <w:rFonts w:eastAsia="TimesNewRoman"/>
                <w:bCs/>
                <w:sz w:val="18"/>
                <w:szCs w:val="18"/>
              </w:rPr>
              <w:t xml:space="preserve"> возможностей; переход от </w:t>
            </w:r>
            <w:proofErr w:type="spellStart"/>
            <w:r w:rsidR="001D61F2" w:rsidRPr="005740D0">
              <w:rPr>
                <w:rFonts w:eastAsia="TimesNewRoman"/>
                <w:bCs/>
                <w:sz w:val="18"/>
                <w:szCs w:val="18"/>
              </w:rPr>
              <w:t>общеподготовительных</w:t>
            </w:r>
            <w:proofErr w:type="spellEnd"/>
            <w:r w:rsidR="001D61F2" w:rsidRPr="005740D0">
              <w:rPr>
                <w:rFonts w:eastAsia="TimesNewRoman"/>
                <w:bCs/>
                <w:sz w:val="18"/>
                <w:szCs w:val="18"/>
              </w:rPr>
              <w:t xml:space="preserve"> средств </w:t>
            </w:r>
            <w:proofErr w:type="gramStart"/>
            <w:r w:rsidR="001D61F2" w:rsidRPr="005740D0">
              <w:rPr>
                <w:rFonts w:eastAsia="TimesNewRoman"/>
                <w:bCs/>
                <w:sz w:val="18"/>
                <w:szCs w:val="18"/>
              </w:rPr>
              <w:t>к</w:t>
            </w:r>
            <w:proofErr w:type="gramEnd"/>
            <w:r w:rsidR="001D61F2" w:rsidRPr="005740D0">
              <w:rPr>
                <w:rFonts w:eastAsia="TimesNewRoman"/>
                <w:bCs/>
                <w:sz w:val="18"/>
                <w:szCs w:val="18"/>
              </w:rPr>
              <w:t xml:space="preserve"> специализированным для теннисистов.</w:t>
            </w:r>
            <w:r w:rsidR="00275F06" w:rsidRPr="005740D0">
              <w:rPr>
                <w:rFonts w:eastAsia="TimesNewRoman"/>
                <w:bCs/>
                <w:sz w:val="18"/>
                <w:szCs w:val="18"/>
              </w:rPr>
              <w:t xml:space="preserve"> </w:t>
            </w:r>
            <w:r w:rsidR="001D61F2" w:rsidRPr="005740D0">
              <w:rPr>
                <w:rFonts w:cs="Calibri"/>
                <w:sz w:val="18"/>
                <w:szCs w:val="18"/>
                <w:lang w:eastAsia="en-US"/>
              </w:rPr>
              <w:t>По итогам реализации программы обучающиеся будут знать: основные приёмы тактических действий в нападении и при противодействии в защите.</w:t>
            </w:r>
            <w:r w:rsidR="001D61F2" w:rsidRPr="005740D0">
              <w:rPr>
                <w:sz w:val="18"/>
                <w:szCs w:val="18"/>
              </w:rPr>
              <w:t xml:space="preserve"> </w:t>
            </w:r>
            <w:r w:rsidR="001D61F2" w:rsidRPr="005740D0">
              <w:rPr>
                <w:rFonts w:cs="Calibri"/>
                <w:sz w:val="18"/>
                <w:szCs w:val="18"/>
                <w:lang w:eastAsia="en-US"/>
              </w:rPr>
              <w:t>Уметь</w:t>
            </w:r>
            <w:r w:rsidR="001D61F2" w:rsidRPr="005740D0">
              <w:rPr>
                <w:rFonts w:cs="Calibri"/>
                <w:iCs/>
                <w:sz w:val="18"/>
                <w:szCs w:val="18"/>
                <w:lang w:eastAsia="en-US"/>
              </w:rPr>
              <w:t>:</w:t>
            </w:r>
            <w:r w:rsidR="001D61F2" w:rsidRPr="005740D0">
              <w:rPr>
                <w:sz w:val="18"/>
                <w:szCs w:val="18"/>
              </w:rPr>
              <w:t xml:space="preserve"> </w:t>
            </w:r>
            <w:r w:rsidR="001D61F2" w:rsidRPr="005740D0">
              <w:rPr>
                <w:rFonts w:cs="Calibri"/>
                <w:sz w:val="18"/>
                <w:szCs w:val="18"/>
                <w:lang w:eastAsia="en-US"/>
              </w:rPr>
              <w:t>Выполнять элементы тактики на учебно-тренировочных занятиях.</w:t>
            </w:r>
            <w:r w:rsidR="001D61F2" w:rsidRPr="005740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1D61F2" w:rsidRPr="005740D0" w:rsidRDefault="004B0128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3</w:t>
            </w:r>
            <w:r w:rsidR="001D61F2" w:rsidRPr="005740D0">
              <w:rPr>
                <w:sz w:val="18"/>
                <w:szCs w:val="18"/>
              </w:rPr>
              <w:t xml:space="preserve"> </w:t>
            </w:r>
            <w:r w:rsidRPr="005740D0">
              <w:rPr>
                <w:sz w:val="18"/>
                <w:szCs w:val="18"/>
              </w:rPr>
              <w:t>года</w:t>
            </w:r>
          </w:p>
        </w:tc>
        <w:tc>
          <w:tcPr>
            <w:tcW w:w="850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7-18 лет</w:t>
            </w:r>
          </w:p>
        </w:tc>
      </w:tr>
      <w:tr w:rsidR="001D61F2" w:rsidRPr="005740D0" w:rsidTr="009F478B">
        <w:tc>
          <w:tcPr>
            <w:tcW w:w="710" w:type="dxa"/>
          </w:tcPr>
          <w:p w:rsidR="001D61F2" w:rsidRPr="005740D0" w:rsidRDefault="001D61F2" w:rsidP="00061E4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D61F2" w:rsidRPr="005740D0" w:rsidRDefault="00275F06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Кирюшин Р.С.</w:t>
            </w:r>
          </w:p>
        </w:tc>
        <w:tc>
          <w:tcPr>
            <w:tcW w:w="1418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Баскетбол</w:t>
            </w:r>
          </w:p>
        </w:tc>
        <w:tc>
          <w:tcPr>
            <w:tcW w:w="992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Модифиц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</w:tcPr>
          <w:p w:rsidR="001D61F2" w:rsidRPr="005740D0" w:rsidRDefault="001D61F2" w:rsidP="00061E4D">
            <w:pPr>
              <w:ind w:right="-284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Программа направлена на повышение уровня физического развития подростков, укрепление здоровья ребенка, развитие специальных физических способностей. В процессе овладения данной программой у детей развивается мгновенная реакция, волевые качества, чувство ответственности и коллективизма. По итогам реализации </w:t>
            </w:r>
            <w:proofErr w:type="gramStart"/>
            <w:r w:rsidRPr="005740D0">
              <w:rPr>
                <w:sz w:val="18"/>
                <w:szCs w:val="18"/>
              </w:rPr>
              <w:t>программы</w:t>
            </w:r>
            <w:proofErr w:type="gramEnd"/>
            <w:r w:rsidRPr="005740D0">
              <w:rPr>
                <w:sz w:val="18"/>
                <w:szCs w:val="18"/>
              </w:rPr>
              <w:t xml:space="preserve">  обучающиеся должны  знать: основы знаний о здоровом образе жизни. Правила игры в баскетбол. Тактические приемы в баскетболе.</w:t>
            </w:r>
            <w:r w:rsidR="004B0128" w:rsidRPr="005740D0">
              <w:rPr>
                <w:sz w:val="18"/>
                <w:szCs w:val="18"/>
              </w:rPr>
              <w:t xml:space="preserve"> </w:t>
            </w:r>
            <w:r w:rsidRPr="005740D0">
              <w:rPr>
                <w:sz w:val="18"/>
                <w:szCs w:val="18"/>
              </w:rPr>
              <w:t>Овладеть основными техническими приемами баскетболиста. Проводить судейство матча. Проводить разминку баскетболиста, организовать проведение подвижных игр.</w:t>
            </w:r>
          </w:p>
        </w:tc>
        <w:tc>
          <w:tcPr>
            <w:tcW w:w="851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 года</w:t>
            </w:r>
          </w:p>
        </w:tc>
        <w:tc>
          <w:tcPr>
            <w:tcW w:w="850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10-18 лет</w:t>
            </w:r>
          </w:p>
        </w:tc>
      </w:tr>
      <w:tr w:rsidR="001D61F2" w:rsidRPr="005740D0" w:rsidTr="009F478B">
        <w:tc>
          <w:tcPr>
            <w:tcW w:w="710" w:type="dxa"/>
          </w:tcPr>
          <w:p w:rsidR="001D61F2" w:rsidRPr="005740D0" w:rsidRDefault="001D61F2" w:rsidP="00061E4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Суляева Я</w:t>
            </w:r>
            <w:r w:rsidR="00B61255" w:rsidRPr="005740D0">
              <w:rPr>
                <w:sz w:val="18"/>
                <w:szCs w:val="18"/>
              </w:rPr>
              <w:t>.Н.</w:t>
            </w:r>
          </w:p>
        </w:tc>
        <w:tc>
          <w:tcPr>
            <w:tcW w:w="1418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Аэробика</w:t>
            </w:r>
          </w:p>
        </w:tc>
        <w:tc>
          <w:tcPr>
            <w:tcW w:w="992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Модифиц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</w:tcPr>
          <w:p w:rsidR="001D61F2" w:rsidRPr="005740D0" w:rsidRDefault="001D61F2" w:rsidP="004B0128">
            <w:pPr>
              <w:shd w:val="clear" w:color="auto" w:fill="FFFFFF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Настоящая программа предназначена для </w:t>
            </w:r>
            <w:r w:rsidR="00DB4AD5" w:rsidRPr="005740D0">
              <w:rPr>
                <w:sz w:val="18"/>
                <w:szCs w:val="18"/>
              </w:rPr>
              <w:t>подготовк</w:t>
            </w:r>
            <w:r w:rsidR="004B0128" w:rsidRPr="005740D0">
              <w:rPr>
                <w:sz w:val="18"/>
                <w:szCs w:val="18"/>
              </w:rPr>
              <w:t>и</w:t>
            </w:r>
            <w:r w:rsidR="00DB4AD5" w:rsidRPr="005740D0">
              <w:rPr>
                <w:sz w:val="18"/>
                <w:szCs w:val="18"/>
              </w:rPr>
              <w:t xml:space="preserve"> </w:t>
            </w:r>
            <w:r w:rsidRPr="005740D0">
              <w:rPr>
                <w:sz w:val="18"/>
                <w:szCs w:val="18"/>
              </w:rPr>
              <w:t>по аэробике в спо</w:t>
            </w:r>
            <w:r w:rsidR="004B0128" w:rsidRPr="005740D0">
              <w:rPr>
                <w:sz w:val="18"/>
                <w:szCs w:val="18"/>
              </w:rPr>
              <w:t xml:space="preserve">ртивно-оздоровительных группах и </w:t>
            </w:r>
            <w:r w:rsidRPr="005740D0">
              <w:rPr>
                <w:sz w:val="18"/>
                <w:szCs w:val="18"/>
              </w:rPr>
              <w:t xml:space="preserve">в группах начальной подготовки. Данные занятия стимулируют </w:t>
            </w:r>
            <w:r w:rsidR="00DB4AD5" w:rsidRPr="005740D0">
              <w:rPr>
                <w:sz w:val="18"/>
                <w:szCs w:val="18"/>
              </w:rPr>
              <w:t>физическое развитие</w:t>
            </w:r>
            <w:r w:rsidRPr="005740D0">
              <w:rPr>
                <w:sz w:val="18"/>
                <w:szCs w:val="18"/>
              </w:rPr>
              <w:t>, помогают моделировать тело, тренируют дыхательную и сердечно - сосудистую системы, развивают чувство ритма</w:t>
            </w:r>
            <w:r w:rsidR="00DB4AD5" w:rsidRPr="005740D0">
              <w:rPr>
                <w:sz w:val="18"/>
                <w:szCs w:val="18"/>
              </w:rPr>
              <w:t>,</w:t>
            </w:r>
            <w:r w:rsidRPr="005740D0">
              <w:rPr>
                <w:sz w:val="18"/>
                <w:szCs w:val="18"/>
              </w:rPr>
              <w:t xml:space="preserve"> учат двигаться под музыку, развивают пластику и ловкость, дарят массу приятных эмоций. </w:t>
            </w:r>
          </w:p>
        </w:tc>
        <w:tc>
          <w:tcPr>
            <w:tcW w:w="851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 года</w:t>
            </w:r>
          </w:p>
        </w:tc>
        <w:tc>
          <w:tcPr>
            <w:tcW w:w="850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7-18 лет</w:t>
            </w:r>
          </w:p>
        </w:tc>
      </w:tr>
      <w:tr w:rsidR="001D61F2" w:rsidRPr="005740D0" w:rsidTr="009F478B">
        <w:tc>
          <w:tcPr>
            <w:tcW w:w="710" w:type="dxa"/>
          </w:tcPr>
          <w:p w:rsidR="001D61F2" w:rsidRPr="005740D0" w:rsidRDefault="001D61F2" w:rsidP="00061E4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D61F2" w:rsidRPr="005740D0" w:rsidRDefault="001D61F2" w:rsidP="007635FB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Еговцев</w:t>
            </w:r>
            <w:proofErr w:type="spellEnd"/>
            <w:r w:rsidRPr="005740D0">
              <w:rPr>
                <w:sz w:val="18"/>
                <w:szCs w:val="18"/>
              </w:rPr>
              <w:t xml:space="preserve"> В</w:t>
            </w:r>
            <w:r w:rsidR="007635FB" w:rsidRPr="005740D0">
              <w:rPr>
                <w:sz w:val="18"/>
                <w:szCs w:val="18"/>
              </w:rPr>
              <w:t>.С.</w:t>
            </w:r>
          </w:p>
        </w:tc>
        <w:tc>
          <w:tcPr>
            <w:tcW w:w="1418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Бокс</w:t>
            </w:r>
          </w:p>
        </w:tc>
        <w:tc>
          <w:tcPr>
            <w:tcW w:w="992" w:type="dxa"/>
            <w:gridSpan w:val="2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Модифиц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</w:tcPr>
          <w:p w:rsidR="001D61F2" w:rsidRPr="005740D0" w:rsidRDefault="001D61F2" w:rsidP="004B0128">
            <w:pPr>
              <w:ind w:right="-3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Программа</w:t>
            </w:r>
            <w:r w:rsidR="00DB4AD5" w:rsidRPr="005740D0">
              <w:rPr>
                <w:sz w:val="18"/>
                <w:szCs w:val="18"/>
              </w:rPr>
              <w:t xml:space="preserve"> направлена на </w:t>
            </w:r>
            <w:r w:rsidRPr="005740D0">
              <w:rPr>
                <w:sz w:val="18"/>
                <w:szCs w:val="18"/>
              </w:rPr>
              <w:t xml:space="preserve"> формировании здорового образа жизни через освоение базовой техники бокса. Формируются положительные качества личности: целеустремленность,  решительность, самообладание, дисциплинированность. В ходе реализации программы обучающиеся будут </w:t>
            </w:r>
            <w:proofErr w:type="gramStart"/>
            <w:r w:rsidRPr="005740D0">
              <w:rPr>
                <w:sz w:val="18"/>
                <w:szCs w:val="18"/>
              </w:rPr>
              <w:t>обучаться</w:t>
            </w:r>
            <w:proofErr w:type="gramEnd"/>
            <w:r w:rsidRPr="005740D0">
              <w:rPr>
                <w:sz w:val="18"/>
                <w:szCs w:val="18"/>
              </w:rPr>
              <w:t xml:space="preserve">  и совершенствовать основные положения боксера: боевая стойка, передвижений, совершенствование ударов, защит, контрударов в ответной и встречной контратаках, обучаться и совершенствовать тактике ведения разведывательного, наступательного и оборонительного боев на дальней дистанции</w:t>
            </w:r>
            <w:r w:rsidR="004B0128" w:rsidRPr="005740D0">
              <w:rPr>
                <w:sz w:val="18"/>
                <w:szCs w:val="18"/>
              </w:rPr>
              <w:t xml:space="preserve">. </w:t>
            </w:r>
            <w:r w:rsidRPr="005740D0">
              <w:rPr>
                <w:sz w:val="18"/>
                <w:szCs w:val="18"/>
              </w:rPr>
              <w:t xml:space="preserve">Формы: </w:t>
            </w:r>
            <w:proofErr w:type="spellStart"/>
            <w:proofErr w:type="gramStart"/>
            <w:r w:rsidRPr="005740D0">
              <w:rPr>
                <w:sz w:val="18"/>
                <w:szCs w:val="18"/>
              </w:rPr>
              <w:t>учебно</w:t>
            </w:r>
            <w:proofErr w:type="spellEnd"/>
            <w:r w:rsidRPr="005740D0">
              <w:rPr>
                <w:sz w:val="18"/>
                <w:szCs w:val="18"/>
              </w:rPr>
              <w:t>- тренировочное</w:t>
            </w:r>
            <w:proofErr w:type="gramEnd"/>
            <w:r w:rsidRPr="005740D0">
              <w:rPr>
                <w:sz w:val="18"/>
                <w:szCs w:val="18"/>
              </w:rPr>
              <w:t xml:space="preserve"> занятие, спарринги, соревнования.</w:t>
            </w:r>
          </w:p>
        </w:tc>
        <w:tc>
          <w:tcPr>
            <w:tcW w:w="851" w:type="dxa"/>
          </w:tcPr>
          <w:p w:rsidR="001D61F2" w:rsidRPr="005740D0" w:rsidRDefault="00DB4AD5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</w:t>
            </w:r>
            <w:r w:rsidR="001D61F2" w:rsidRPr="005740D0">
              <w:rPr>
                <w:sz w:val="18"/>
                <w:szCs w:val="18"/>
              </w:rPr>
              <w:t xml:space="preserve"> </w:t>
            </w:r>
            <w:r w:rsidRPr="005740D0">
              <w:rPr>
                <w:sz w:val="18"/>
                <w:szCs w:val="18"/>
              </w:rPr>
              <w:t>года</w:t>
            </w:r>
          </w:p>
        </w:tc>
        <w:tc>
          <w:tcPr>
            <w:tcW w:w="850" w:type="dxa"/>
          </w:tcPr>
          <w:p w:rsidR="001D61F2" w:rsidRPr="005740D0" w:rsidRDefault="001D61F2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10-18 лет</w:t>
            </w:r>
          </w:p>
        </w:tc>
      </w:tr>
      <w:tr w:rsidR="006404B7" w:rsidRPr="005740D0" w:rsidTr="009F478B">
        <w:tc>
          <w:tcPr>
            <w:tcW w:w="710" w:type="dxa"/>
          </w:tcPr>
          <w:p w:rsidR="006404B7" w:rsidRPr="005740D0" w:rsidRDefault="006404B7" w:rsidP="00061E4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Ушаков Максим Сергеевич </w:t>
            </w:r>
          </w:p>
        </w:tc>
        <w:tc>
          <w:tcPr>
            <w:tcW w:w="1418" w:type="dxa"/>
            <w:gridSpan w:val="2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Легкая атлетика </w:t>
            </w:r>
          </w:p>
        </w:tc>
        <w:tc>
          <w:tcPr>
            <w:tcW w:w="992" w:type="dxa"/>
            <w:gridSpan w:val="2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8930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Программа решает следующие задачи: укрепление здоровья и содействие правильному физическому развитию  школьников, обучение жизненно важным двигательным навыкам и умениям в ходьбе, беге, прыжках и метаниях, подготовка разносторонне физически развитых, смелых спортсменов, готовых к труду и защите Родины. Программа предусматривает проведение теоретических и практических учебно-тренировочных занятий</w:t>
            </w:r>
          </w:p>
        </w:tc>
        <w:tc>
          <w:tcPr>
            <w:tcW w:w="851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2 года </w:t>
            </w:r>
          </w:p>
        </w:tc>
        <w:tc>
          <w:tcPr>
            <w:tcW w:w="850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7-18 лет</w:t>
            </w:r>
          </w:p>
        </w:tc>
      </w:tr>
      <w:tr w:rsidR="006404B7" w:rsidRPr="005740D0" w:rsidTr="009F478B">
        <w:tc>
          <w:tcPr>
            <w:tcW w:w="710" w:type="dxa"/>
          </w:tcPr>
          <w:p w:rsidR="006404B7" w:rsidRPr="005740D0" w:rsidRDefault="006404B7" w:rsidP="00061E4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Ибалдов</w:t>
            </w:r>
            <w:proofErr w:type="spellEnd"/>
            <w:r w:rsidRPr="005740D0">
              <w:rPr>
                <w:sz w:val="18"/>
                <w:szCs w:val="18"/>
              </w:rPr>
              <w:t xml:space="preserve"> Алексей Алексеевич</w:t>
            </w:r>
          </w:p>
        </w:tc>
        <w:tc>
          <w:tcPr>
            <w:tcW w:w="1418" w:type="dxa"/>
            <w:gridSpan w:val="2"/>
          </w:tcPr>
          <w:p w:rsidR="006404B7" w:rsidRPr="005740D0" w:rsidRDefault="007635FB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 Клуб бокса</w:t>
            </w:r>
          </w:p>
        </w:tc>
        <w:tc>
          <w:tcPr>
            <w:tcW w:w="992" w:type="dxa"/>
            <w:gridSpan w:val="2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8930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Программа адресована в помощь детям в успешной адаптации и социализации, формировании здорового образа жизни через освоение базовой техники бокса. Формируются положительные качества личности: целеустремленность,  решительность, самообладание, дисциплинированность. Формы: </w:t>
            </w:r>
            <w:proofErr w:type="spellStart"/>
            <w:proofErr w:type="gramStart"/>
            <w:r w:rsidRPr="005740D0">
              <w:rPr>
                <w:sz w:val="18"/>
                <w:szCs w:val="18"/>
              </w:rPr>
              <w:t>учебно</w:t>
            </w:r>
            <w:proofErr w:type="spellEnd"/>
            <w:r w:rsidRPr="005740D0">
              <w:rPr>
                <w:sz w:val="18"/>
                <w:szCs w:val="18"/>
              </w:rPr>
              <w:t>- тренировочное</w:t>
            </w:r>
            <w:proofErr w:type="gramEnd"/>
            <w:r w:rsidRPr="005740D0">
              <w:rPr>
                <w:sz w:val="18"/>
                <w:szCs w:val="18"/>
              </w:rPr>
              <w:t xml:space="preserve"> занятие, спарринги, соревнования.</w:t>
            </w:r>
          </w:p>
        </w:tc>
        <w:tc>
          <w:tcPr>
            <w:tcW w:w="851" w:type="dxa"/>
          </w:tcPr>
          <w:p w:rsidR="006404B7" w:rsidRPr="005740D0" w:rsidRDefault="00061E4D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2 года</w:t>
            </w:r>
          </w:p>
        </w:tc>
        <w:tc>
          <w:tcPr>
            <w:tcW w:w="850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7-18 лет</w:t>
            </w:r>
          </w:p>
        </w:tc>
      </w:tr>
      <w:tr w:rsidR="006404B7" w:rsidRPr="005740D0" w:rsidTr="009F478B">
        <w:tc>
          <w:tcPr>
            <w:tcW w:w="710" w:type="dxa"/>
          </w:tcPr>
          <w:p w:rsidR="006404B7" w:rsidRPr="005740D0" w:rsidRDefault="006404B7" w:rsidP="00061E4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Стяжкин</w:t>
            </w:r>
            <w:proofErr w:type="spellEnd"/>
            <w:r w:rsidRPr="005740D0">
              <w:rPr>
                <w:sz w:val="18"/>
                <w:szCs w:val="18"/>
              </w:rPr>
              <w:t xml:space="preserve"> Антон Александрович</w:t>
            </w:r>
          </w:p>
        </w:tc>
        <w:tc>
          <w:tcPr>
            <w:tcW w:w="1418" w:type="dxa"/>
            <w:gridSpan w:val="2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Футбол</w:t>
            </w:r>
          </w:p>
        </w:tc>
        <w:tc>
          <w:tcPr>
            <w:tcW w:w="992" w:type="dxa"/>
            <w:gridSpan w:val="2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8930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Программа направлена на привитие интереса детей к физической культуре и спорту. Систематические занятия детей футболом и участие в соревнованиях оказывают на них всестороннее влияние, способствуют воспитанию целого ряда положительных навыков и черт характера. Данная программа предназначена для детей любого уровня. </w:t>
            </w:r>
          </w:p>
        </w:tc>
        <w:tc>
          <w:tcPr>
            <w:tcW w:w="851" w:type="dxa"/>
          </w:tcPr>
          <w:p w:rsidR="006404B7" w:rsidRPr="005740D0" w:rsidRDefault="00061E4D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1 год</w:t>
            </w:r>
          </w:p>
        </w:tc>
        <w:tc>
          <w:tcPr>
            <w:tcW w:w="850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7-18 лет</w:t>
            </w:r>
          </w:p>
        </w:tc>
      </w:tr>
      <w:tr w:rsidR="006404B7" w:rsidRPr="005740D0" w:rsidTr="009F478B">
        <w:tc>
          <w:tcPr>
            <w:tcW w:w="710" w:type="dxa"/>
          </w:tcPr>
          <w:p w:rsidR="006404B7" w:rsidRPr="005740D0" w:rsidRDefault="006404B7" w:rsidP="00061E4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Васильев Виктор Михайлович </w:t>
            </w:r>
          </w:p>
        </w:tc>
        <w:tc>
          <w:tcPr>
            <w:tcW w:w="1418" w:type="dxa"/>
            <w:gridSpan w:val="2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8930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Программа предусматривает занятия общей физической подготовкой, обучение детей технике передвижения на лыжах. Знакомит с системой движений, при помощи которой спортсмен может добиться максимальной эффективности своих действий. Она, также, помогает полностью реализовать возможности для достижения желаемого результата.</w:t>
            </w:r>
          </w:p>
        </w:tc>
        <w:tc>
          <w:tcPr>
            <w:tcW w:w="851" w:type="dxa"/>
          </w:tcPr>
          <w:p w:rsidR="006404B7" w:rsidRPr="005740D0" w:rsidRDefault="00061E4D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1 год</w:t>
            </w:r>
            <w:r w:rsidR="006404B7" w:rsidRPr="005740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7-18 лет</w:t>
            </w:r>
          </w:p>
        </w:tc>
      </w:tr>
      <w:tr w:rsidR="006404B7" w:rsidRPr="005740D0" w:rsidTr="002D142F">
        <w:tc>
          <w:tcPr>
            <w:tcW w:w="15593" w:type="dxa"/>
            <w:gridSpan w:val="10"/>
          </w:tcPr>
          <w:p w:rsidR="006404B7" w:rsidRPr="005740D0" w:rsidRDefault="006404B7" w:rsidP="00061E4D">
            <w:pPr>
              <w:rPr>
                <w:i/>
                <w:color w:val="000000"/>
                <w:sz w:val="18"/>
                <w:szCs w:val="18"/>
              </w:rPr>
            </w:pPr>
            <w:r w:rsidRPr="005740D0">
              <w:rPr>
                <w:i/>
                <w:color w:val="000000"/>
                <w:sz w:val="18"/>
                <w:szCs w:val="18"/>
              </w:rPr>
              <w:t>Социально-педагогическое направление</w:t>
            </w:r>
          </w:p>
        </w:tc>
      </w:tr>
      <w:tr w:rsidR="006404B7" w:rsidRPr="005740D0" w:rsidTr="009F4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B7" w:rsidRPr="005740D0" w:rsidRDefault="002D142F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B7" w:rsidRPr="005740D0" w:rsidRDefault="007635FB" w:rsidP="00061E4D">
            <w:pPr>
              <w:ind w:right="57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Старкова А.Н.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B7" w:rsidRPr="005740D0" w:rsidRDefault="007635FB" w:rsidP="00061E4D">
            <w:pPr>
              <w:ind w:left="57" w:right="57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Театральная студия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04B7" w:rsidRPr="005740D0" w:rsidRDefault="007635FB" w:rsidP="00061E4D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</w:t>
            </w:r>
            <w:proofErr w:type="spellEnd"/>
          </w:p>
        </w:tc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42F" w:rsidRPr="005740D0" w:rsidRDefault="002D142F" w:rsidP="002D142F">
            <w:pPr>
              <w:spacing w:before="60" w:after="75"/>
              <w:rPr>
                <w:b/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Основная цель программы: создание условий для успешной социализации детей через театральное творчество. В программе предусмотрена работа над постановкой  театральных этюдов, концертная  и клубная деятельность</w:t>
            </w:r>
            <w:r w:rsidR="009F478B" w:rsidRPr="005740D0">
              <w:rPr>
                <w:sz w:val="18"/>
                <w:szCs w:val="18"/>
              </w:rPr>
              <w:t>.</w:t>
            </w:r>
            <w:r w:rsidRPr="005740D0">
              <w:rPr>
                <w:sz w:val="18"/>
                <w:szCs w:val="18"/>
              </w:rPr>
              <w:t xml:space="preserve"> </w:t>
            </w:r>
          </w:p>
          <w:p w:rsidR="006404B7" w:rsidRPr="005740D0" w:rsidRDefault="006404B7" w:rsidP="00061E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B7" w:rsidRPr="005740D0" w:rsidRDefault="002D142F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B7" w:rsidRPr="005740D0" w:rsidRDefault="002D142F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7-14 лет</w:t>
            </w:r>
          </w:p>
        </w:tc>
      </w:tr>
      <w:tr w:rsidR="006404B7" w:rsidRPr="005740D0" w:rsidTr="009F4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B7" w:rsidRPr="005740D0" w:rsidRDefault="002D142F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B7" w:rsidRPr="005740D0" w:rsidRDefault="006404B7" w:rsidP="00061E4D">
            <w:pPr>
              <w:ind w:right="57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Новикова Е.</w:t>
            </w:r>
            <w:proofErr w:type="gramStart"/>
            <w:r w:rsidRPr="005740D0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B7" w:rsidRPr="005740D0" w:rsidRDefault="006404B7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Школа вожатых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04B7" w:rsidRPr="005740D0" w:rsidRDefault="006404B7" w:rsidP="00061E4D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Модифиц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Программа социально </w:t>
            </w:r>
            <w:proofErr w:type="gramStart"/>
            <w:r w:rsidRPr="005740D0">
              <w:rPr>
                <w:sz w:val="18"/>
                <w:szCs w:val="18"/>
              </w:rPr>
              <w:t>–п</w:t>
            </w:r>
            <w:proofErr w:type="gramEnd"/>
            <w:r w:rsidRPr="005740D0">
              <w:rPr>
                <w:sz w:val="18"/>
                <w:szCs w:val="18"/>
              </w:rPr>
              <w:t xml:space="preserve">едагогической направленности . Ориентирована  на </w:t>
            </w:r>
            <w:r w:rsidRPr="005740D0">
              <w:rPr>
                <w:rStyle w:val="21"/>
                <w:color w:val="000000"/>
                <w:sz w:val="18"/>
                <w:szCs w:val="18"/>
              </w:rPr>
              <w:t xml:space="preserve">вовлечение подростков в социальную активность и способствует формированию и совершенствованию социальной компетентности подрастающего поколения. Основное направление - подготовка вожатых для работы </w:t>
            </w:r>
            <w:r w:rsidRPr="005740D0">
              <w:rPr>
                <w:sz w:val="18"/>
                <w:szCs w:val="18"/>
              </w:rPr>
              <w:t xml:space="preserve">по организации </w:t>
            </w:r>
            <w:proofErr w:type="spellStart"/>
            <w:r w:rsidRPr="005740D0">
              <w:rPr>
                <w:sz w:val="18"/>
                <w:szCs w:val="18"/>
              </w:rPr>
              <w:t>досуговой</w:t>
            </w:r>
            <w:proofErr w:type="spellEnd"/>
            <w:r w:rsidRPr="005740D0">
              <w:rPr>
                <w:sz w:val="18"/>
                <w:szCs w:val="18"/>
              </w:rPr>
              <w:t xml:space="preserve"> деятельности детей в школах и лагерях дневного пребывания.</w:t>
            </w:r>
          </w:p>
          <w:p w:rsidR="006404B7" w:rsidRPr="005740D0" w:rsidRDefault="006404B7" w:rsidP="00061E4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Реализация данной Программы позволит:</w:t>
            </w:r>
          </w:p>
          <w:p w:rsidR="006404B7" w:rsidRPr="005740D0" w:rsidRDefault="006404B7" w:rsidP="00061E4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5740D0">
              <w:rPr>
                <w:sz w:val="18"/>
                <w:szCs w:val="18"/>
              </w:rPr>
              <w:t>- сформировать у обучающихся представления о себе в профессиональной роли вожатого;</w:t>
            </w:r>
            <w:proofErr w:type="gramEnd"/>
          </w:p>
          <w:p w:rsidR="006404B7" w:rsidRPr="005740D0" w:rsidRDefault="006404B7" w:rsidP="00061E4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-получить первоначальные знания правовой, </w:t>
            </w:r>
            <w:r w:rsidR="009F478B" w:rsidRPr="005740D0">
              <w:rPr>
                <w:sz w:val="18"/>
                <w:szCs w:val="18"/>
              </w:rPr>
              <w:t xml:space="preserve">педагогической </w:t>
            </w:r>
            <w:r w:rsidRPr="005740D0">
              <w:rPr>
                <w:sz w:val="18"/>
                <w:szCs w:val="18"/>
              </w:rPr>
              <w:t>грамотности;</w:t>
            </w:r>
          </w:p>
          <w:p w:rsidR="006404B7" w:rsidRPr="005740D0" w:rsidRDefault="006404B7" w:rsidP="00061E4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-приобрести коммуникативный опыт, опыт</w:t>
            </w:r>
            <w:r w:rsidR="009F478B" w:rsidRPr="005740D0">
              <w:rPr>
                <w:sz w:val="18"/>
                <w:szCs w:val="18"/>
              </w:rPr>
              <w:t xml:space="preserve"> </w:t>
            </w:r>
            <w:r w:rsidRPr="005740D0">
              <w:rPr>
                <w:sz w:val="18"/>
                <w:szCs w:val="18"/>
              </w:rPr>
              <w:t>самоорганизации, опыт позитивной социализации;</w:t>
            </w:r>
          </w:p>
          <w:p w:rsidR="006404B7" w:rsidRPr="005740D0" w:rsidRDefault="006404B7" w:rsidP="00061E4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-сформировать отряд юных вожатых, который сможет провести КТД, музыкальный час, помочь взрослым</w:t>
            </w:r>
            <w:r w:rsidR="009F478B" w:rsidRPr="005740D0">
              <w:rPr>
                <w:sz w:val="18"/>
                <w:szCs w:val="18"/>
              </w:rPr>
              <w:t xml:space="preserve"> в </w:t>
            </w:r>
            <w:r w:rsidRPr="005740D0">
              <w:rPr>
                <w:sz w:val="18"/>
                <w:szCs w:val="18"/>
              </w:rPr>
              <w:t xml:space="preserve"> проведении спортивн</w:t>
            </w:r>
            <w:r w:rsidR="009F478B" w:rsidRPr="005740D0">
              <w:rPr>
                <w:sz w:val="18"/>
                <w:szCs w:val="18"/>
              </w:rPr>
              <w:t xml:space="preserve">ых </w:t>
            </w:r>
            <w:r w:rsidRPr="005740D0">
              <w:rPr>
                <w:sz w:val="18"/>
                <w:szCs w:val="18"/>
              </w:rPr>
              <w:t xml:space="preserve"> мероприятия</w:t>
            </w:r>
            <w:r w:rsidR="009F478B" w:rsidRPr="005740D0">
              <w:rPr>
                <w:sz w:val="18"/>
                <w:szCs w:val="18"/>
              </w:rPr>
              <w:t xml:space="preserve"> </w:t>
            </w:r>
            <w:r w:rsidRPr="005740D0">
              <w:rPr>
                <w:sz w:val="18"/>
                <w:szCs w:val="18"/>
              </w:rPr>
              <w:t>и др.</w:t>
            </w:r>
          </w:p>
          <w:p w:rsidR="006404B7" w:rsidRPr="005740D0" w:rsidRDefault="006404B7" w:rsidP="00061E4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B7" w:rsidRPr="005740D0" w:rsidRDefault="006404B7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B7" w:rsidRPr="005740D0" w:rsidRDefault="006404B7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12-17 лет</w:t>
            </w:r>
          </w:p>
        </w:tc>
      </w:tr>
      <w:tr w:rsidR="005D1FAC" w:rsidRPr="005740D0" w:rsidTr="009F4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2D142F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061E4D">
            <w:pPr>
              <w:ind w:right="57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Федотова Л.С.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93212F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«Азбука природы»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1FAC" w:rsidRPr="005740D0" w:rsidRDefault="005D1FAC" w:rsidP="0093212F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93212F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Программа художественной направленности. Имеет комплексный подход к изучению природы, окружающей среды и видов прикладного творчества через экскурсионную, краеведческую, прикладную и выставочную деятельность. Дети учатся наблюдать за природой,  изготавливают поделки из природного и бросового материала, участвуют </w:t>
            </w:r>
            <w:r w:rsidR="009F478B" w:rsidRPr="005740D0">
              <w:rPr>
                <w:sz w:val="18"/>
                <w:szCs w:val="18"/>
              </w:rPr>
              <w:t xml:space="preserve">в </w:t>
            </w:r>
            <w:r w:rsidRPr="005740D0">
              <w:rPr>
                <w:sz w:val="18"/>
                <w:szCs w:val="18"/>
              </w:rPr>
              <w:t>выставках и конкурсах.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93212F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FAC" w:rsidRPr="005740D0" w:rsidRDefault="005D1FAC" w:rsidP="0093212F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7-10 лет</w:t>
            </w:r>
          </w:p>
        </w:tc>
      </w:tr>
      <w:tr w:rsidR="005D1FAC" w:rsidRPr="005740D0" w:rsidTr="009F4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2D142F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061E4D">
            <w:pPr>
              <w:ind w:right="57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Косенкова Н.В.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Музыкальный театр «Зазеркалье»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061E4D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Модифиц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061E4D">
            <w:pPr>
              <w:spacing w:before="60" w:after="75"/>
              <w:rPr>
                <w:b/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Основная цель программы: создание условий для успешной социализации детей через музыкальное и театральное творчество. В программе предусмотрена работа над постановкой музыкальных номеров, театральных этюдов, концертная деятельность. </w:t>
            </w:r>
          </w:p>
          <w:p w:rsidR="005D1FAC" w:rsidRPr="005740D0" w:rsidRDefault="005D1FAC" w:rsidP="00061E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FAC" w:rsidRPr="005740D0" w:rsidRDefault="005D1FAC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7-16 лет</w:t>
            </w:r>
          </w:p>
        </w:tc>
      </w:tr>
      <w:tr w:rsidR="005D1FAC" w:rsidRPr="005740D0" w:rsidTr="009F4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2D142F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061E4D">
            <w:pPr>
              <w:ind w:right="57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Хабышева</w:t>
            </w:r>
            <w:proofErr w:type="spellEnd"/>
            <w:r w:rsidRPr="005740D0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93212F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Клуб народной куклы «Рада»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93212F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</w:tc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93212F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Дети знакомятся  с этнокультурными традициями и обычаями, с историей возникновения народной игрушки, с куклами разных регионов России. Учатся  изготавливать своими руками традиционную народную куклу в различных техниках. Являются постоянными участниками выставок и фестивалей разного уровня.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93212F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FAC" w:rsidRPr="005740D0" w:rsidRDefault="005D1FAC" w:rsidP="0093212F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7-18 лет</w:t>
            </w:r>
          </w:p>
        </w:tc>
      </w:tr>
      <w:tr w:rsidR="005D1FAC" w:rsidRPr="005740D0" w:rsidTr="009F4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2D142F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061E4D">
            <w:pPr>
              <w:ind w:right="57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Хабышева</w:t>
            </w:r>
            <w:proofErr w:type="spellEnd"/>
            <w:r w:rsidRPr="005740D0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93212F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 Творческая мастерская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93212F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Модиф</w:t>
            </w:r>
            <w:proofErr w:type="spellEnd"/>
            <w:r w:rsidRPr="005740D0">
              <w:rPr>
                <w:sz w:val="18"/>
                <w:szCs w:val="18"/>
              </w:rPr>
              <w:t>.</w:t>
            </w:r>
          </w:p>
          <w:p w:rsidR="005D1FAC" w:rsidRPr="005740D0" w:rsidRDefault="005D1FAC" w:rsidP="0093212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93212F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Дети осваивают различные техники: аппликация, коллаж, лепка, батик, оригами. </w:t>
            </w:r>
            <w:proofErr w:type="gramStart"/>
            <w:r w:rsidRPr="005740D0">
              <w:rPr>
                <w:sz w:val="18"/>
                <w:szCs w:val="18"/>
              </w:rPr>
              <w:t>Изучают приемы работы с бумагой, красками, пастелью, восковыми мелками, тканью, природным материалом, соленым тестом, глиной, шерстью и т.д.</w:t>
            </w:r>
            <w:proofErr w:type="gramEnd"/>
            <w:r w:rsidRPr="005740D0">
              <w:rPr>
                <w:sz w:val="18"/>
                <w:szCs w:val="18"/>
              </w:rPr>
              <w:t xml:space="preserve">  </w:t>
            </w:r>
            <w:proofErr w:type="gramStart"/>
            <w:r w:rsidRPr="005740D0">
              <w:rPr>
                <w:sz w:val="18"/>
                <w:szCs w:val="18"/>
              </w:rPr>
              <w:t>В программе  занятий: создание коллажей, предметов украшения интерьера, изготовление подарков (сувениров, игрушек, открыток)</w:t>
            </w:r>
            <w:r w:rsidR="009F478B" w:rsidRPr="005740D0">
              <w:rPr>
                <w:sz w:val="18"/>
                <w:szCs w:val="18"/>
              </w:rPr>
              <w:t>, клубная деятельность</w:t>
            </w:r>
            <w:r w:rsidRPr="005740D0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93212F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FAC" w:rsidRPr="005740D0" w:rsidRDefault="005D1FAC" w:rsidP="0093212F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7-10 лет</w:t>
            </w:r>
          </w:p>
        </w:tc>
      </w:tr>
      <w:tr w:rsidR="005D1FAC" w:rsidRPr="005740D0" w:rsidTr="009F4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061E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061E4D">
            <w:pPr>
              <w:ind w:right="57"/>
              <w:rPr>
                <w:i/>
                <w:sz w:val="18"/>
                <w:szCs w:val="18"/>
              </w:rPr>
            </w:pPr>
            <w:r w:rsidRPr="005740D0">
              <w:rPr>
                <w:i/>
                <w:sz w:val="18"/>
                <w:szCs w:val="18"/>
              </w:rPr>
              <w:t>Техническое направление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061E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061E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061E4D">
            <w:pPr>
              <w:spacing w:before="60" w:after="75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AC" w:rsidRPr="005740D0" w:rsidRDefault="005D1FAC" w:rsidP="00061E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FAC" w:rsidRPr="005740D0" w:rsidRDefault="005D1FAC" w:rsidP="00061E4D">
            <w:pPr>
              <w:snapToGrid w:val="0"/>
              <w:rPr>
                <w:sz w:val="18"/>
                <w:szCs w:val="18"/>
              </w:rPr>
            </w:pPr>
          </w:p>
        </w:tc>
      </w:tr>
      <w:tr w:rsidR="009F478B" w:rsidRPr="005740D0" w:rsidTr="009F4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 w:rsidRPr="005740D0">
              <w:rPr>
                <w:bCs/>
                <w:sz w:val="18"/>
                <w:szCs w:val="18"/>
              </w:rPr>
              <w:t>Хабышева</w:t>
            </w:r>
            <w:proofErr w:type="spellEnd"/>
            <w:r w:rsidRPr="005740D0">
              <w:rPr>
                <w:bCs/>
                <w:sz w:val="18"/>
                <w:szCs w:val="18"/>
              </w:rPr>
              <w:t xml:space="preserve"> Ирина Ивановна</w:t>
            </w:r>
          </w:p>
          <w:p w:rsidR="009F478B" w:rsidRPr="005740D0" w:rsidRDefault="009F478B" w:rsidP="004A5070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Мастерилка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Программа начального  моделирования. Создание моделей, макетов из различных материалов от эскиза- схемы до готового изделия.</w:t>
            </w:r>
          </w:p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В программе создание и реализация мини-проектов по техническому творчеству.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7-10 лет</w:t>
            </w:r>
          </w:p>
        </w:tc>
      </w:tr>
      <w:tr w:rsidR="009F478B" w:rsidRPr="005740D0" w:rsidTr="009F4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ind w:right="57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Зайцева Светлана Николаевна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«</w:t>
            </w:r>
            <w:proofErr w:type="spellStart"/>
            <w:r w:rsidRPr="005740D0">
              <w:rPr>
                <w:sz w:val="18"/>
                <w:szCs w:val="18"/>
              </w:rPr>
              <w:t>Креативное</w:t>
            </w:r>
            <w:proofErr w:type="spellEnd"/>
            <w:r w:rsidRPr="005740D0">
              <w:rPr>
                <w:sz w:val="18"/>
                <w:szCs w:val="18"/>
              </w:rPr>
              <w:t xml:space="preserve"> моделирование»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Программа начального технического моделирования направлена на  знакомство с различными видами технического творчества.</w:t>
            </w:r>
            <w:r w:rsidRPr="005740D0">
              <w:rPr>
                <w:bCs/>
                <w:color w:val="0F243E"/>
                <w:spacing w:val="2"/>
                <w:sz w:val="18"/>
                <w:szCs w:val="18"/>
              </w:rPr>
              <w:t xml:space="preserve"> </w:t>
            </w:r>
            <w:r w:rsidRPr="005740D0">
              <w:rPr>
                <w:sz w:val="18"/>
                <w:szCs w:val="18"/>
              </w:rPr>
              <w:t xml:space="preserve">Включает изготовление плоскостных и объемных </w:t>
            </w:r>
            <w:r w:rsidRPr="005740D0">
              <w:rPr>
                <w:bCs/>
                <w:spacing w:val="2"/>
                <w:sz w:val="18"/>
                <w:szCs w:val="18"/>
              </w:rPr>
              <w:t>макетов, моделей, игрушек,</w:t>
            </w:r>
            <w:r w:rsidRPr="005740D0">
              <w:rPr>
                <w:sz w:val="18"/>
                <w:szCs w:val="18"/>
              </w:rPr>
              <w:t xml:space="preserve"> поделок, сувениров из различных </w:t>
            </w:r>
            <w:r w:rsidRPr="005740D0">
              <w:rPr>
                <w:i/>
                <w:sz w:val="18"/>
                <w:szCs w:val="18"/>
              </w:rPr>
              <w:t xml:space="preserve"> </w:t>
            </w:r>
            <w:r w:rsidRPr="005740D0">
              <w:rPr>
                <w:sz w:val="18"/>
                <w:szCs w:val="18"/>
              </w:rPr>
              <w:t>материалов.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8-13 лет</w:t>
            </w:r>
          </w:p>
        </w:tc>
      </w:tr>
      <w:tr w:rsidR="009F478B" w:rsidRPr="005740D0" w:rsidTr="009F4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«Школа моделирования» для детей с ОВЗ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адаптированная</w:t>
            </w:r>
          </w:p>
        </w:tc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Программа начального технического моделирования. Основная цель – создание условий для успешной социализации детей с ограниченными возможностями здоровья через техническое творчество. Дети знакомятся с различными видами технического творчества, с изготовлением простейших </w:t>
            </w:r>
            <w:r w:rsidRPr="005740D0">
              <w:rPr>
                <w:bCs/>
                <w:spacing w:val="2"/>
                <w:sz w:val="18"/>
                <w:szCs w:val="18"/>
              </w:rPr>
              <w:t>макетов, моделей, игрушек,</w:t>
            </w:r>
            <w:r w:rsidRPr="005740D0">
              <w:rPr>
                <w:sz w:val="18"/>
                <w:szCs w:val="18"/>
              </w:rPr>
              <w:t xml:space="preserve"> поделок, сувениров из различных </w:t>
            </w:r>
            <w:r w:rsidRPr="005740D0">
              <w:rPr>
                <w:i/>
                <w:sz w:val="18"/>
                <w:szCs w:val="18"/>
              </w:rPr>
              <w:t xml:space="preserve"> </w:t>
            </w:r>
            <w:r w:rsidRPr="005740D0">
              <w:rPr>
                <w:sz w:val="18"/>
                <w:szCs w:val="18"/>
              </w:rPr>
              <w:t xml:space="preserve">материалов.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8-16</w:t>
            </w:r>
          </w:p>
        </w:tc>
      </w:tr>
      <w:tr w:rsidR="009F478B" w:rsidRPr="005740D0" w:rsidTr="009F4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061E4D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ind w:right="57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Марков Н.М.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Конструирование и моделирование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Программа технического моделирования состоит из блоков: </w:t>
            </w:r>
            <w:proofErr w:type="spellStart"/>
            <w:r w:rsidRPr="005740D0">
              <w:rPr>
                <w:sz w:val="18"/>
                <w:szCs w:val="18"/>
              </w:rPr>
              <w:t>судомоделирование</w:t>
            </w:r>
            <w:proofErr w:type="spellEnd"/>
            <w:r w:rsidRPr="005740D0">
              <w:rPr>
                <w:sz w:val="18"/>
                <w:szCs w:val="18"/>
              </w:rPr>
              <w:t xml:space="preserve">, </w:t>
            </w:r>
            <w:proofErr w:type="spellStart"/>
            <w:r w:rsidRPr="005740D0">
              <w:rPr>
                <w:sz w:val="18"/>
                <w:szCs w:val="18"/>
              </w:rPr>
              <w:t>авиамоделирование</w:t>
            </w:r>
            <w:proofErr w:type="spellEnd"/>
            <w:r w:rsidRPr="005740D0">
              <w:rPr>
                <w:sz w:val="18"/>
                <w:szCs w:val="18"/>
              </w:rPr>
              <w:t xml:space="preserve">, </w:t>
            </w:r>
            <w:proofErr w:type="spellStart"/>
            <w:r w:rsidRPr="005740D0">
              <w:rPr>
                <w:sz w:val="18"/>
                <w:szCs w:val="18"/>
              </w:rPr>
              <w:t>автомоделирование</w:t>
            </w:r>
            <w:proofErr w:type="spellEnd"/>
            <w:r w:rsidRPr="005740D0">
              <w:rPr>
                <w:sz w:val="18"/>
                <w:szCs w:val="18"/>
              </w:rPr>
              <w:t>, профессиональные пробы. В программе: обработка древесины</w:t>
            </w:r>
            <w:proofErr w:type="gramStart"/>
            <w:r w:rsidRPr="005740D0">
              <w:rPr>
                <w:sz w:val="18"/>
                <w:szCs w:val="18"/>
              </w:rPr>
              <w:t xml:space="preserve"> ,</w:t>
            </w:r>
            <w:proofErr w:type="gramEnd"/>
            <w:r w:rsidRPr="005740D0">
              <w:rPr>
                <w:sz w:val="18"/>
                <w:szCs w:val="18"/>
              </w:rPr>
              <w:t xml:space="preserve"> </w:t>
            </w:r>
            <w:proofErr w:type="spellStart"/>
            <w:r w:rsidRPr="005740D0">
              <w:rPr>
                <w:sz w:val="18"/>
                <w:szCs w:val="18"/>
              </w:rPr>
              <w:t>тонколистного</w:t>
            </w:r>
            <w:proofErr w:type="spellEnd"/>
            <w:r w:rsidRPr="005740D0">
              <w:rPr>
                <w:sz w:val="18"/>
                <w:szCs w:val="18"/>
              </w:rPr>
              <w:t xml:space="preserve"> металла, пластика, азы электротехники.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78B" w:rsidRPr="005740D0" w:rsidRDefault="009F478B" w:rsidP="004A5070">
            <w:pPr>
              <w:snapToGrid w:val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8-18</w:t>
            </w:r>
          </w:p>
        </w:tc>
      </w:tr>
    </w:tbl>
    <w:p w:rsidR="006404B7" w:rsidRPr="005740D0" w:rsidRDefault="006404B7" w:rsidP="00061E4D">
      <w:pPr>
        <w:pStyle w:val="aa"/>
        <w:jc w:val="left"/>
        <w:rPr>
          <w:sz w:val="18"/>
          <w:szCs w:val="18"/>
        </w:rPr>
      </w:pPr>
    </w:p>
    <w:p w:rsidR="006404B7" w:rsidRPr="005740D0" w:rsidRDefault="006404B7" w:rsidP="00061E4D">
      <w:pPr>
        <w:pStyle w:val="aa"/>
        <w:jc w:val="left"/>
        <w:rPr>
          <w:sz w:val="18"/>
          <w:szCs w:val="18"/>
        </w:rPr>
      </w:pPr>
      <w:r w:rsidRPr="005740D0">
        <w:rPr>
          <w:sz w:val="18"/>
          <w:szCs w:val="18"/>
        </w:rPr>
        <w:t xml:space="preserve">Каталог краткосрочных </w:t>
      </w:r>
      <w:proofErr w:type="spellStart"/>
      <w:r w:rsidRPr="005740D0">
        <w:rPr>
          <w:sz w:val="18"/>
          <w:szCs w:val="18"/>
        </w:rPr>
        <w:t>общеразвивающих</w:t>
      </w:r>
      <w:proofErr w:type="spellEnd"/>
      <w:r w:rsidRPr="005740D0">
        <w:rPr>
          <w:sz w:val="18"/>
          <w:szCs w:val="18"/>
        </w:rPr>
        <w:t xml:space="preserve">  программ</w:t>
      </w:r>
    </w:p>
    <w:p w:rsidR="006404B7" w:rsidRPr="005740D0" w:rsidRDefault="006404B7" w:rsidP="00061E4D">
      <w:pPr>
        <w:rPr>
          <w:sz w:val="18"/>
          <w:szCs w:val="18"/>
        </w:rPr>
      </w:pPr>
    </w:p>
    <w:tbl>
      <w:tblPr>
        <w:tblW w:w="1559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1842"/>
        <w:gridCol w:w="1418"/>
        <w:gridCol w:w="1134"/>
        <w:gridCol w:w="9072"/>
        <w:gridCol w:w="851"/>
        <w:gridCol w:w="850"/>
      </w:tblGrid>
      <w:tr w:rsidR="006404B7" w:rsidRPr="005740D0" w:rsidTr="002D142F">
        <w:tc>
          <w:tcPr>
            <w:tcW w:w="426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№</w:t>
            </w:r>
          </w:p>
        </w:tc>
        <w:tc>
          <w:tcPr>
            <w:tcW w:w="1842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Фамилия имя педагога</w:t>
            </w:r>
          </w:p>
        </w:tc>
        <w:tc>
          <w:tcPr>
            <w:tcW w:w="1418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Название программы</w:t>
            </w:r>
          </w:p>
        </w:tc>
        <w:tc>
          <w:tcPr>
            <w:tcW w:w="1134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Вид программы</w:t>
            </w:r>
          </w:p>
        </w:tc>
        <w:tc>
          <w:tcPr>
            <w:tcW w:w="9072" w:type="dxa"/>
          </w:tcPr>
          <w:p w:rsidR="006404B7" w:rsidRPr="005740D0" w:rsidRDefault="006404B7" w:rsidP="00061E4D">
            <w:pPr>
              <w:ind w:left="35" w:hanging="35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Краткая аннотация, направление деятельности</w:t>
            </w:r>
          </w:p>
        </w:tc>
        <w:tc>
          <w:tcPr>
            <w:tcW w:w="851" w:type="dxa"/>
          </w:tcPr>
          <w:p w:rsidR="006404B7" w:rsidRPr="005740D0" w:rsidRDefault="006404B7" w:rsidP="00061E4D">
            <w:pPr>
              <w:ind w:left="-108" w:right="-108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850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Возраст</w:t>
            </w:r>
          </w:p>
        </w:tc>
      </w:tr>
      <w:tr w:rsidR="006404B7" w:rsidRPr="005740D0" w:rsidTr="002D142F">
        <w:tc>
          <w:tcPr>
            <w:tcW w:w="426" w:type="dxa"/>
          </w:tcPr>
          <w:p w:rsidR="006404B7" w:rsidRPr="005740D0" w:rsidRDefault="00064D42" w:rsidP="00061E4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Дранкова</w:t>
            </w:r>
            <w:proofErr w:type="spellEnd"/>
            <w:r w:rsidRPr="005740D0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6404B7" w:rsidRPr="005740D0" w:rsidRDefault="006404B7" w:rsidP="00061E4D">
            <w:pPr>
              <w:pStyle w:val="a6"/>
              <w:ind w:left="0"/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Бумагопластика</w:t>
            </w:r>
            <w:proofErr w:type="spellEnd"/>
          </w:p>
        </w:tc>
        <w:tc>
          <w:tcPr>
            <w:tcW w:w="1134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9072" w:type="dxa"/>
          </w:tcPr>
          <w:p w:rsidR="006404B7" w:rsidRPr="005740D0" w:rsidRDefault="006404B7" w:rsidP="00061E4D">
            <w:pPr>
              <w:ind w:left="35" w:hanging="35"/>
              <w:rPr>
                <w:sz w:val="18"/>
                <w:szCs w:val="18"/>
              </w:rPr>
            </w:pPr>
            <w:r w:rsidRPr="005740D0">
              <w:rPr>
                <w:rFonts w:eastAsia="Calibri"/>
                <w:sz w:val="18"/>
                <w:szCs w:val="18"/>
              </w:rPr>
              <w:t>Краткосрочная программа  «</w:t>
            </w:r>
            <w:proofErr w:type="spellStart"/>
            <w:r w:rsidRPr="005740D0">
              <w:rPr>
                <w:rFonts w:eastAsia="Calibri"/>
                <w:sz w:val="18"/>
                <w:szCs w:val="18"/>
              </w:rPr>
              <w:t>Бумагопластика</w:t>
            </w:r>
            <w:proofErr w:type="spellEnd"/>
            <w:r w:rsidRPr="005740D0">
              <w:rPr>
                <w:rFonts w:eastAsia="Calibri"/>
                <w:sz w:val="18"/>
                <w:szCs w:val="18"/>
              </w:rPr>
              <w:t>» - это ряд занятий, где дети могут погрузиться с мир творчества. Учащиеся познакомятся с разными материалами и разными техниками работы с бумагой. Благодаря занятиям бумажной пластикой  ребёнок открывает для себя  целый мир творческих способностей, развивает мелкую моторику  и  воображение.</w:t>
            </w:r>
          </w:p>
        </w:tc>
        <w:tc>
          <w:tcPr>
            <w:tcW w:w="851" w:type="dxa"/>
          </w:tcPr>
          <w:p w:rsidR="006404B7" w:rsidRPr="005740D0" w:rsidRDefault="006404B7" w:rsidP="00061E4D">
            <w:pPr>
              <w:ind w:left="-108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8 часов </w:t>
            </w:r>
          </w:p>
        </w:tc>
        <w:tc>
          <w:tcPr>
            <w:tcW w:w="850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7-10 лет</w:t>
            </w:r>
          </w:p>
        </w:tc>
      </w:tr>
      <w:tr w:rsidR="006404B7" w:rsidRPr="005740D0" w:rsidTr="002D142F">
        <w:tc>
          <w:tcPr>
            <w:tcW w:w="426" w:type="dxa"/>
          </w:tcPr>
          <w:p w:rsidR="006404B7" w:rsidRPr="005740D0" w:rsidRDefault="006404B7" w:rsidP="00061E4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Дранкова</w:t>
            </w:r>
            <w:proofErr w:type="spellEnd"/>
            <w:r w:rsidRPr="005740D0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6404B7" w:rsidRPr="005740D0" w:rsidRDefault="006404B7" w:rsidP="00061E4D">
            <w:pPr>
              <w:pStyle w:val="a6"/>
              <w:ind w:left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Оригами </w:t>
            </w:r>
          </w:p>
        </w:tc>
        <w:tc>
          <w:tcPr>
            <w:tcW w:w="1134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9072" w:type="dxa"/>
          </w:tcPr>
          <w:p w:rsidR="006404B7" w:rsidRPr="005740D0" w:rsidRDefault="006404B7" w:rsidP="00061E4D">
            <w:pPr>
              <w:rPr>
                <w:rFonts w:eastAsia="Calibri"/>
                <w:sz w:val="18"/>
                <w:szCs w:val="18"/>
              </w:rPr>
            </w:pPr>
            <w:r w:rsidRPr="005740D0">
              <w:rPr>
                <w:rFonts w:eastAsia="Calibri"/>
                <w:sz w:val="18"/>
                <w:szCs w:val="18"/>
              </w:rPr>
              <w:t xml:space="preserve">Краткосрочная программа  «Оригами» - это ряд занятий, где дети могут погрузиться с мир творчества. Учащиеся познакомятся с разными материалами и разными техниками работы с бумагой. </w:t>
            </w:r>
          </w:p>
          <w:p w:rsidR="006404B7" w:rsidRPr="005740D0" w:rsidRDefault="006404B7" w:rsidP="00061E4D">
            <w:pPr>
              <w:ind w:left="35" w:hanging="35"/>
              <w:rPr>
                <w:sz w:val="18"/>
                <w:szCs w:val="18"/>
              </w:rPr>
            </w:pPr>
            <w:r w:rsidRPr="005740D0">
              <w:rPr>
                <w:rFonts w:eastAsia="Calibri"/>
                <w:sz w:val="18"/>
                <w:szCs w:val="18"/>
              </w:rPr>
              <w:t>Цель: создание условий для развития художественных способностей обучающих посредством  изучения техники оригами.</w:t>
            </w:r>
          </w:p>
        </w:tc>
        <w:tc>
          <w:tcPr>
            <w:tcW w:w="851" w:type="dxa"/>
          </w:tcPr>
          <w:p w:rsidR="006404B7" w:rsidRPr="005740D0" w:rsidRDefault="006404B7" w:rsidP="00061E4D">
            <w:pPr>
              <w:ind w:left="-108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8 часов </w:t>
            </w:r>
          </w:p>
        </w:tc>
        <w:tc>
          <w:tcPr>
            <w:tcW w:w="850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7-10 лет</w:t>
            </w:r>
          </w:p>
        </w:tc>
      </w:tr>
      <w:tr w:rsidR="006404B7" w:rsidRPr="005740D0" w:rsidTr="002D142F">
        <w:tc>
          <w:tcPr>
            <w:tcW w:w="426" w:type="dxa"/>
          </w:tcPr>
          <w:p w:rsidR="006404B7" w:rsidRPr="005740D0" w:rsidRDefault="006404B7" w:rsidP="00061E4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Дранкова</w:t>
            </w:r>
            <w:proofErr w:type="spellEnd"/>
            <w:r w:rsidRPr="005740D0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6404B7" w:rsidRPr="005740D0" w:rsidRDefault="006404B7" w:rsidP="00061E4D">
            <w:pPr>
              <w:pStyle w:val="a6"/>
              <w:ind w:left="0" w:right="-108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Волшебный пластилин </w:t>
            </w:r>
          </w:p>
        </w:tc>
        <w:tc>
          <w:tcPr>
            <w:tcW w:w="1134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9072" w:type="dxa"/>
          </w:tcPr>
          <w:p w:rsidR="006404B7" w:rsidRPr="005740D0" w:rsidRDefault="006404B7" w:rsidP="00061E4D">
            <w:pPr>
              <w:rPr>
                <w:rFonts w:eastAsia="Calibri"/>
                <w:sz w:val="18"/>
                <w:szCs w:val="18"/>
              </w:rPr>
            </w:pPr>
            <w:r w:rsidRPr="005740D0">
              <w:rPr>
                <w:rFonts w:eastAsia="Calibri"/>
                <w:sz w:val="18"/>
                <w:szCs w:val="18"/>
              </w:rPr>
              <w:t xml:space="preserve">Краткосрочная программа  «Волшебный пластилин» - это ряд занятий, где дети могут погрузиться с мир творчества. Учащиеся познакомятся с разными материалами и разными техниками лепки. </w:t>
            </w:r>
          </w:p>
          <w:p w:rsidR="006404B7" w:rsidRPr="005740D0" w:rsidRDefault="006404B7" w:rsidP="00061E4D">
            <w:pPr>
              <w:ind w:left="35" w:hanging="35"/>
              <w:rPr>
                <w:sz w:val="18"/>
                <w:szCs w:val="18"/>
              </w:rPr>
            </w:pPr>
            <w:r w:rsidRPr="005740D0">
              <w:rPr>
                <w:rFonts w:eastAsia="Calibri"/>
                <w:sz w:val="18"/>
                <w:szCs w:val="18"/>
              </w:rPr>
              <w:t>Цель: создание условий для развития художественных способностей обучающих посредством  изучения разных техник лепки.</w:t>
            </w:r>
          </w:p>
        </w:tc>
        <w:tc>
          <w:tcPr>
            <w:tcW w:w="851" w:type="dxa"/>
          </w:tcPr>
          <w:p w:rsidR="006404B7" w:rsidRPr="005740D0" w:rsidRDefault="006404B7" w:rsidP="00061E4D">
            <w:pPr>
              <w:ind w:left="-108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8 часов </w:t>
            </w:r>
          </w:p>
        </w:tc>
        <w:tc>
          <w:tcPr>
            <w:tcW w:w="850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7-10 лет</w:t>
            </w:r>
          </w:p>
        </w:tc>
      </w:tr>
      <w:tr w:rsidR="006404B7" w:rsidRPr="005740D0" w:rsidTr="002D142F">
        <w:tc>
          <w:tcPr>
            <w:tcW w:w="426" w:type="dxa"/>
          </w:tcPr>
          <w:p w:rsidR="006404B7" w:rsidRPr="005740D0" w:rsidRDefault="006404B7" w:rsidP="00061E4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proofErr w:type="spellStart"/>
            <w:r w:rsidRPr="005740D0">
              <w:rPr>
                <w:sz w:val="18"/>
                <w:szCs w:val="18"/>
              </w:rPr>
              <w:t>Дранкова</w:t>
            </w:r>
            <w:proofErr w:type="spellEnd"/>
            <w:r w:rsidRPr="005740D0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6404B7" w:rsidRPr="005740D0" w:rsidRDefault="006404B7" w:rsidP="00061E4D">
            <w:pPr>
              <w:pStyle w:val="a6"/>
              <w:ind w:left="0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Волшебная кисточка</w:t>
            </w:r>
          </w:p>
        </w:tc>
        <w:tc>
          <w:tcPr>
            <w:tcW w:w="1134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9072" w:type="dxa"/>
          </w:tcPr>
          <w:p w:rsidR="006404B7" w:rsidRPr="005740D0" w:rsidRDefault="006404B7" w:rsidP="00061E4D">
            <w:pPr>
              <w:rPr>
                <w:rFonts w:eastAsia="Calibri"/>
                <w:sz w:val="18"/>
                <w:szCs w:val="18"/>
              </w:rPr>
            </w:pPr>
            <w:r w:rsidRPr="005740D0">
              <w:rPr>
                <w:rFonts w:eastAsia="Calibri"/>
                <w:sz w:val="18"/>
                <w:szCs w:val="18"/>
              </w:rPr>
              <w:t xml:space="preserve">Краткосрочная программа  «Волшебная кисточка» - это ряд занятий, где дети могут погрузиться с мир творчества. Учащиеся познакомятся с разными материалами для рисования и разными техниками  рисования. Рисование  является одним из самых увлекательных видов творчества. </w:t>
            </w:r>
          </w:p>
          <w:p w:rsidR="006404B7" w:rsidRPr="005740D0" w:rsidRDefault="006404B7" w:rsidP="00061E4D">
            <w:pPr>
              <w:ind w:left="35" w:hanging="35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Цель: создание условий для развития художественных способностей обучающих посредством  изучения нетрадиционных техник рисования.</w:t>
            </w:r>
          </w:p>
        </w:tc>
        <w:tc>
          <w:tcPr>
            <w:tcW w:w="851" w:type="dxa"/>
          </w:tcPr>
          <w:p w:rsidR="006404B7" w:rsidRPr="005740D0" w:rsidRDefault="006404B7" w:rsidP="00061E4D">
            <w:pPr>
              <w:ind w:left="-108"/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 xml:space="preserve">8 часов </w:t>
            </w:r>
          </w:p>
        </w:tc>
        <w:tc>
          <w:tcPr>
            <w:tcW w:w="850" w:type="dxa"/>
          </w:tcPr>
          <w:p w:rsidR="006404B7" w:rsidRPr="005740D0" w:rsidRDefault="006404B7" w:rsidP="00061E4D">
            <w:pPr>
              <w:rPr>
                <w:sz w:val="18"/>
                <w:szCs w:val="18"/>
              </w:rPr>
            </w:pPr>
            <w:r w:rsidRPr="005740D0">
              <w:rPr>
                <w:sz w:val="18"/>
                <w:szCs w:val="18"/>
              </w:rPr>
              <w:t>7-10 лет</w:t>
            </w:r>
          </w:p>
        </w:tc>
      </w:tr>
    </w:tbl>
    <w:p w:rsidR="00FF19A4" w:rsidRPr="005740D0" w:rsidRDefault="00FF19A4" w:rsidP="00061E4D">
      <w:pPr>
        <w:pStyle w:val="a4"/>
        <w:rPr>
          <w:b/>
          <w:sz w:val="18"/>
          <w:szCs w:val="18"/>
        </w:rPr>
      </w:pPr>
    </w:p>
    <w:p w:rsidR="00FF19A4" w:rsidRPr="005740D0" w:rsidRDefault="00FF19A4" w:rsidP="00061E4D">
      <w:pPr>
        <w:pStyle w:val="a4"/>
        <w:rPr>
          <w:b/>
          <w:sz w:val="18"/>
          <w:szCs w:val="18"/>
        </w:rPr>
      </w:pPr>
    </w:p>
    <w:p w:rsidR="00FF19A4" w:rsidRPr="00061E4D" w:rsidRDefault="00FF19A4" w:rsidP="00061E4D">
      <w:pPr>
        <w:pStyle w:val="a4"/>
        <w:rPr>
          <w:b/>
        </w:rPr>
      </w:pPr>
    </w:p>
    <w:p w:rsidR="00FF19A4" w:rsidRPr="00061E4D" w:rsidRDefault="00FF19A4" w:rsidP="00061E4D">
      <w:pPr>
        <w:pStyle w:val="a4"/>
        <w:rPr>
          <w:b/>
        </w:rPr>
      </w:pPr>
    </w:p>
    <w:p w:rsidR="00FF19A4" w:rsidRPr="00061E4D" w:rsidRDefault="00FF19A4" w:rsidP="00061E4D">
      <w:pPr>
        <w:pStyle w:val="a4"/>
        <w:rPr>
          <w:b/>
        </w:rPr>
      </w:pPr>
    </w:p>
    <w:p w:rsidR="00FF19A4" w:rsidRPr="00061E4D" w:rsidRDefault="00FF19A4" w:rsidP="00061E4D">
      <w:pPr>
        <w:pStyle w:val="a4"/>
        <w:rPr>
          <w:b/>
        </w:rPr>
      </w:pPr>
    </w:p>
    <w:p w:rsidR="00FF19A4" w:rsidRPr="00061E4D" w:rsidRDefault="00FF19A4" w:rsidP="00061E4D">
      <w:pPr>
        <w:pStyle w:val="a4"/>
        <w:rPr>
          <w:b/>
        </w:rPr>
      </w:pPr>
    </w:p>
    <w:p w:rsidR="00FF19A4" w:rsidRPr="00061E4D" w:rsidRDefault="00FF19A4" w:rsidP="00061E4D">
      <w:pPr>
        <w:pStyle w:val="a4"/>
        <w:rPr>
          <w:b/>
        </w:rPr>
      </w:pPr>
    </w:p>
    <w:p w:rsidR="00FF19A4" w:rsidRPr="00061E4D" w:rsidRDefault="00FF19A4" w:rsidP="00061E4D">
      <w:pPr>
        <w:pStyle w:val="a4"/>
        <w:rPr>
          <w:b/>
        </w:rPr>
      </w:pPr>
    </w:p>
    <w:p w:rsidR="00FF19A4" w:rsidRPr="00061E4D" w:rsidRDefault="00FF19A4" w:rsidP="00061E4D">
      <w:pPr>
        <w:pStyle w:val="a4"/>
        <w:rPr>
          <w:b/>
        </w:rPr>
      </w:pPr>
    </w:p>
    <w:p w:rsidR="00612A21" w:rsidRPr="00061E4D" w:rsidRDefault="00612A21" w:rsidP="00061E4D">
      <w:pPr>
        <w:spacing w:before="60" w:after="75"/>
        <w:rPr>
          <w:b/>
          <w:sz w:val="22"/>
          <w:szCs w:val="22"/>
        </w:rPr>
      </w:pPr>
    </w:p>
    <w:p w:rsidR="00612A21" w:rsidRPr="00061E4D" w:rsidRDefault="00612A21" w:rsidP="00061E4D">
      <w:pPr>
        <w:spacing w:before="60" w:after="75"/>
        <w:rPr>
          <w:b/>
          <w:sz w:val="22"/>
          <w:szCs w:val="22"/>
        </w:rPr>
      </w:pPr>
    </w:p>
    <w:p w:rsidR="004F403D" w:rsidRPr="00061E4D" w:rsidRDefault="004F403D" w:rsidP="00061E4D">
      <w:pPr>
        <w:rPr>
          <w:sz w:val="22"/>
          <w:szCs w:val="22"/>
        </w:rPr>
      </w:pPr>
    </w:p>
    <w:sectPr w:rsidR="004F403D" w:rsidRPr="00061E4D" w:rsidSect="00EF0C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1086"/>
    <w:multiLevelType w:val="hybridMultilevel"/>
    <w:tmpl w:val="BF128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D793C"/>
    <w:multiLevelType w:val="hybridMultilevel"/>
    <w:tmpl w:val="1212A074"/>
    <w:lvl w:ilvl="0" w:tplc="E53CAFE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4E4DA3"/>
    <w:multiLevelType w:val="hybridMultilevel"/>
    <w:tmpl w:val="3E465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056E7"/>
    <w:multiLevelType w:val="hybridMultilevel"/>
    <w:tmpl w:val="BA84F4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446917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553"/>
    <w:rsid w:val="00061E4D"/>
    <w:rsid w:val="00064D42"/>
    <w:rsid w:val="00117DE9"/>
    <w:rsid w:val="0015161F"/>
    <w:rsid w:val="001D61F2"/>
    <w:rsid w:val="00275F06"/>
    <w:rsid w:val="002D142F"/>
    <w:rsid w:val="0035032F"/>
    <w:rsid w:val="003E0F46"/>
    <w:rsid w:val="004B0128"/>
    <w:rsid w:val="004F1EEE"/>
    <w:rsid w:val="004F403D"/>
    <w:rsid w:val="005740D0"/>
    <w:rsid w:val="005D1FAC"/>
    <w:rsid w:val="00612A21"/>
    <w:rsid w:val="00632D63"/>
    <w:rsid w:val="00633654"/>
    <w:rsid w:val="006404B7"/>
    <w:rsid w:val="00661F4D"/>
    <w:rsid w:val="0068496A"/>
    <w:rsid w:val="006860D6"/>
    <w:rsid w:val="006D5875"/>
    <w:rsid w:val="006E6C54"/>
    <w:rsid w:val="007635FB"/>
    <w:rsid w:val="00770A1F"/>
    <w:rsid w:val="007A36D2"/>
    <w:rsid w:val="007C0CCA"/>
    <w:rsid w:val="007C64BD"/>
    <w:rsid w:val="008519C5"/>
    <w:rsid w:val="008821BD"/>
    <w:rsid w:val="009A269D"/>
    <w:rsid w:val="009F478B"/>
    <w:rsid w:val="00A04469"/>
    <w:rsid w:val="00A33B80"/>
    <w:rsid w:val="00A44E8B"/>
    <w:rsid w:val="00A47868"/>
    <w:rsid w:val="00A556CB"/>
    <w:rsid w:val="00AE3678"/>
    <w:rsid w:val="00B11AB6"/>
    <w:rsid w:val="00B61255"/>
    <w:rsid w:val="00C2448A"/>
    <w:rsid w:val="00C35DD2"/>
    <w:rsid w:val="00C626A0"/>
    <w:rsid w:val="00D16AC0"/>
    <w:rsid w:val="00D366CC"/>
    <w:rsid w:val="00D44F9A"/>
    <w:rsid w:val="00D67629"/>
    <w:rsid w:val="00D73802"/>
    <w:rsid w:val="00D81866"/>
    <w:rsid w:val="00DB0553"/>
    <w:rsid w:val="00DB4AD5"/>
    <w:rsid w:val="00DB7C80"/>
    <w:rsid w:val="00DC4D01"/>
    <w:rsid w:val="00E70E96"/>
    <w:rsid w:val="00E751AC"/>
    <w:rsid w:val="00E93A99"/>
    <w:rsid w:val="00EA1DD8"/>
    <w:rsid w:val="00EF0CBC"/>
    <w:rsid w:val="00F1302A"/>
    <w:rsid w:val="00F1647F"/>
    <w:rsid w:val="00F23BD8"/>
    <w:rsid w:val="00F53F2B"/>
    <w:rsid w:val="00FF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0D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860D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CB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F0C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F0CBC"/>
  </w:style>
  <w:style w:type="paragraph" w:customStyle="1" w:styleId="3">
    <w:name w:val="Без интервала3"/>
    <w:qFormat/>
    <w:rsid w:val="00EF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FF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2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2A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60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60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860D6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a8">
    <w:name w:val="Основной текст Знак"/>
    <w:basedOn w:val="a0"/>
    <w:link w:val="a7"/>
    <w:rsid w:val="006860D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E93A99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paragraph" w:customStyle="1" w:styleId="a9">
    <w:name w:val="Базовый"/>
    <w:rsid w:val="001D61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10"/>
    <w:uiPriority w:val="99"/>
    <w:rsid w:val="006404B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404B7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sz w:val="26"/>
      <w:szCs w:val="26"/>
      <w:lang w:eastAsia="en-US"/>
    </w:rPr>
  </w:style>
  <w:style w:type="paragraph" w:styleId="aa">
    <w:name w:val="Title"/>
    <w:basedOn w:val="a"/>
    <w:link w:val="ab"/>
    <w:qFormat/>
    <w:rsid w:val="006404B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6404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0CB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F0C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F0CBC"/>
  </w:style>
  <w:style w:type="paragraph" w:customStyle="1" w:styleId="3">
    <w:name w:val="Без интервала3"/>
    <w:qFormat/>
    <w:rsid w:val="00EF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71B6-2C1F-4E7A-BD21-03021B04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user2</cp:lastModifiedBy>
  <cp:revision>36</cp:revision>
  <cp:lastPrinted>2016-10-19T07:58:00Z</cp:lastPrinted>
  <dcterms:created xsi:type="dcterms:W3CDTF">2014-03-03T15:30:00Z</dcterms:created>
  <dcterms:modified xsi:type="dcterms:W3CDTF">2016-10-19T08:00:00Z</dcterms:modified>
</cp:coreProperties>
</file>